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26904" w:rsidRPr="00D26904" w:rsidRDefault="00D26904" w:rsidP="00D26904">
      <w:pPr>
        <w:rPr>
          <w:rFonts w:ascii="Times New Roman" w:hAnsi="Times New Roman"/>
          <w:sz w:val="20"/>
        </w:rPr>
      </w:pPr>
    </w:p>
    <w:tbl>
      <w:tblPr>
        <w:tblW w:w="10633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7"/>
        <w:gridCol w:w="12"/>
        <w:gridCol w:w="830"/>
        <w:gridCol w:w="777"/>
        <w:gridCol w:w="778"/>
        <w:gridCol w:w="1565"/>
        <w:gridCol w:w="1564"/>
        <w:gridCol w:w="778"/>
        <w:gridCol w:w="779"/>
        <w:gridCol w:w="1424"/>
        <w:gridCol w:w="714"/>
        <w:gridCol w:w="715"/>
      </w:tblGrid>
      <w:tr w:rsidR="00D26904" w:rsidRPr="00D26904" w:rsidTr="007E240E">
        <w:trPr>
          <w:trHeight w:val="746"/>
        </w:trPr>
        <w:tc>
          <w:tcPr>
            <w:tcW w:w="1063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D26904" w:rsidRPr="00D26904" w:rsidRDefault="00D26904" w:rsidP="007E240E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 w:rsidRPr="00D26904">
              <w:rPr>
                <w:b/>
                <w:lang w:eastAsia="en-US"/>
              </w:rPr>
              <w:t xml:space="preserve">  1. ročník </w:t>
            </w:r>
            <w:r w:rsidR="00AC5A1E">
              <w:rPr>
                <w:b/>
                <w:lang w:eastAsia="en-US"/>
              </w:rPr>
              <w:t xml:space="preserve"> Bc.</w:t>
            </w:r>
            <w:r w:rsidRPr="00D26904">
              <w:rPr>
                <w:b/>
                <w:lang w:eastAsia="en-US"/>
              </w:rPr>
              <w:t xml:space="preserve">     </w:t>
            </w:r>
            <w:r w:rsidR="00AC5A1E">
              <w:rPr>
                <w:b/>
                <w:lang w:eastAsia="en-US"/>
              </w:rPr>
              <w:t xml:space="preserve">                                               </w:t>
            </w:r>
            <w:r w:rsidRPr="00D26904">
              <w:rPr>
                <w:b/>
                <w:lang w:eastAsia="en-US"/>
              </w:rPr>
              <w:t xml:space="preserve">    OBOR: Speciální pedagogika - andragogika</w:t>
            </w:r>
          </w:p>
          <w:p w:rsidR="00D26904" w:rsidRPr="00D26904" w:rsidRDefault="00D26904" w:rsidP="007E240E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 w:rsidRPr="00D26904">
              <w:rPr>
                <w:b/>
              </w:rPr>
              <w:t>2020/2021</w:t>
            </w:r>
          </w:p>
        </w:tc>
      </w:tr>
      <w:tr w:rsidR="00D26904" w:rsidRPr="00D26904" w:rsidTr="007E240E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 w:rsidRPr="00D26904">
              <w:rPr>
                <w:b/>
                <w:sz w:val="18"/>
                <w:lang w:eastAsia="en-US"/>
              </w:rPr>
              <w:t>Datum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proofErr w:type="spellStart"/>
            <w:r w:rsidRPr="00D26904">
              <w:rPr>
                <w:b/>
                <w:sz w:val="18"/>
                <w:lang w:eastAsia="en-US"/>
              </w:rPr>
              <w:t>Posl</w:t>
            </w:r>
            <w:proofErr w:type="spellEnd"/>
            <w:r w:rsidRPr="00D26904">
              <w:rPr>
                <w:b/>
                <w:sz w:val="18"/>
                <w:lang w:eastAsia="en-US"/>
              </w:rPr>
              <w:t xml:space="preserve">.  </w:t>
            </w: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 w:rsidRPr="00D26904">
              <w:rPr>
                <w:b/>
                <w:sz w:val="22"/>
                <w:lang w:eastAsia="en-US"/>
              </w:rPr>
              <w:t xml:space="preserve">    8.00-9.30</w:t>
            </w: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 w:rsidRPr="00D26904">
              <w:rPr>
                <w:b/>
                <w:sz w:val="18"/>
                <w:lang w:eastAsia="en-US"/>
              </w:rPr>
              <w:t xml:space="preserve">      2 hodiny</w:t>
            </w: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 w:rsidRPr="00D26904">
              <w:rPr>
                <w:b/>
                <w:sz w:val="22"/>
                <w:lang w:eastAsia="en-US"/>
              </w:rPr>
              <w:t xml:space="preserve">    9.45-11.15</w:t>
            </w: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 w:rsidRPr="00D26904">
              <w:rPr>
                <w:b/>
                <w:sz w:val="18"/>
                <w:lang w:eastAsia="en-US"/>
              </w:rPr>
              <w:t xml:space="preserve">       2 hodiny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 w:rsidRPr="00D26904">
              <w:rPr>
                <w:b/>
                <w:sz w:val="22"/>
                <w:lang w:eastAsia="en-US"/>
              </w:rPr>
              <w:t xml:space="preserve">   12.00-13.30</w:t>
            </w: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 w:rsidRPr="00D26904">
              <w:rPr>
                <w:b/>
                <w:sz w:val="18"/>
                <w:lang w:eastAsia="en-US"/>
              </w:rPr>
              <w:t xml:space="preserve">       2 hodiny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 w:rsidRPr="00D26904">
              <w:rPr>
                <w:b/>
                <w:sz w:val="22"/>
                <w:lang w:eastAsia="en-US"/>
              </w:rPr>
              <w:t xml:space="preserve">   13.45-15.15</w:t>
            </w: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 w:rsidRPr="00D26904">
              <w:rPr>
                <w:b/>
                <w:sz w:val="18"/>
                <w:lang w:eastAsia="en-US"/>
              </w:rPr>
              <w:t xml:space="preserve">       2 hodiny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 w:rsidRPr="00D26904">
              <w:rPr>
                <w:b/>
                <w:sz w:val="22"/>
                <w:lang w:eastAsia="en-US"/>
              </w:rPr>
              <w:t xml:space="preserve"> 15.30-17.00</w:t>
            </w: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 w:rsidRPr="00D26904">
              <w:rPr>
                <w:b/>
                <w:sz w:val="18"/>
                <w:lang w:eastAsia="en-US"/>
              </w:rPr>
              <w:t xml:space="preserve">        2 hodiny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 w:rsidRPr="00D26904">
              <w:rPr>
                <w:b/>
                <w:sz w:val="22"/>
                <w:lang w:eastAsia="en-US"/>
              </w:rPr>
              <w:t>17.15-18.45</w:t>
            </w: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 w:rsidRPr="00D26904">
              <w:rPr>
                <w:b/>
                <w:sz w:val="18"/>
                <w:lang w:eastAsia="en-US"/>
              </w:rPr>
              <w:t xml:space="preserve">        2 hodiny</w:t>
            </w:r>
          </w:p>
        </w:tc>
      </w:tr>
      <w:tr w:rsidR="00D26904" w:rsidRPr="00D26904" w:rsidTr="007E24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9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25.9.</w:t>
            </w: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39</w:t>
            </w: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?/P21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KAJ/KAP1@</w:t>
            </w: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Anglický jazyk pro pedagogické profese 1</w:t>
            </w: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1SPRV, 1SPIN</w:t>
            </w:r>
            <w:r w:rsidRPr="00D26904">
              <w:rPr>
                <w:rFonts w:ascii="Times New Roman" w:hAnsi="Times New Roman"/>
                <w:sz w:val="20"/>
              </w:rPr>
              <w:br/>
              <w:t>?</w:t>
            </w:r>
          </w:p>
        </w:tc>
        <w:tc>
          <w:tcPr>
            <w:tcW w:w="46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KPS/KAPS@</w:t>
            </w: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Obecná psychologie</w:t>
            </w: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1SPRV, 1SPIN</w:t>
            </w:r>
            <w:r w:rsidRPr="00D26904">
              <w:rPr>
                <w:rFonts w:ascii="Times New Roman" w:hAnsi="Times New Roman"/>
                <w:sz w:val="20"/>
              </w:rPr>
              <w:br/>
              <w:t>Hájková</w:t>
            </w:r>
          </w:p>
        </w:tc>
        <w:tc>
          <w:tcPr>
            <w:tcW w:w="2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KVS/KPFE@</w:t>
            </w: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Propedeutika filozofie a etiky</w:t>
            </w: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1SPRV, 1SPIN</w:t>
            </w:r>
            <w:r w:rsidRPr="00D26904">
              <w:rPr>
                <w:rFonts w:ascii="Times New Roman" w:hAnsi="Times New Roman"/>
                <w:sz w:val="20"/>
              </w:rPr>
              <w:br/>
              <w:t>Číhalová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26904" w:rsidRPr="00D26904" w:rsidTr="007E24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8"/>
        </w:trPr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KNJ/KNP1@</w:t>
            </w: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Německý jazyk pro pedagogické profese 1</w:t>
            </w: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1SPRV, 1SPIN</w:t>
            </w: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?</w:t>
            </w:r>
          </w:p>
        </w:tc>
        <w:tc>
          <w:tcPr>
            <w:tcW w:w="46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26904" w:rsidRPr="00D26904" w:rsidTr="007E24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8"/>
        </w:trPr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KNJ/KRP1@ Ruský jazyk pro pedagogické profese 1</w:t>
            </w: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1SPRV, 1SPIN</w:t>
            </w: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?</w:t>
            </w:r>
          </w:p>
        </w:tc>
        <w:tc>
          <w:tcPr>
            <w:tcW w:w="46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26904" w:rsidRPr="00D26904" w:rsidTr="007E24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16.10.</w:t>
            </w: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LM3/P21</w:t>
            </w:r>
          </w:p>
        </w:tc>
        <w:tc>
          <w:tcPr>
            <w:tcW w:w="4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USS/KUETE</w:t>
            </w: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Expresivní terapie</w:t>
            </w: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1SPRV, 1SPIN</w:t>
            </w: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Müller</w:t>
            </w:r>
          </w:p>
        </w:tc>
        <w:tc>
          <w:tcPr>
            <w:tcW w:w="4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USS/KUSMP</w:t>
            </w: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 xml:space="preserve">Somatologie a </w:t>
            </w:r>
            <w:proofErr w:type="spellStart"/>
            <w:r w:rsidRPr="00D26904">
              <w:rPr>
                <w:rFonts w:ascii="Times New Roman" w:hAnsi="Times New Roman"/>
                <w:sz w:val="20"/>
              </w:rPr>
              <w:t>Somatopatologie</w:t>
            </w:r>
            <w:proofErr w:type="spellEnd"/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1SPRV, 1SPIN</w:t>
            </w: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D26904">
              <w:rPr>
                <w:rFonts w:ascii="Times New Roman" w:hAnsi="Times New Roman"/>
                <w:sz w:val="20"/>
              </w:rPr>
              <w:t>Ludíková</w:t>
            </w:r>
            <w:proofErr w:type="spellEnd"/>
            <w:r w:rsidRPr="00D26904">
              <w:rPr>
                <w:rFonts w:ascii="Times New Roman" w:hAnsi="Times New Roman"/>
                <w:sz w:val="20"/>
              </w:rPr>
              <w:t xml:space="preserve"> B.</w:t>
            </w:r>
          </w:p>
        </w:tc>
      </w:tr>
      <w:tr w:rsidR="00D26904" w:rsidRPr="00D26904" w:rsidTr="007E24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9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13.11.</w:t>
            </w: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46</w:t>
            </w:r>
          </w:p>
        </w:tc>
        <w:tc>
          <w:tcPr>
            <w:tcW w:w="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?/LM3</w:t>
            </w:r>
          </w:p>
        </w:tc>
        <w:tc>
          <w:tcPr>
            <w:tcW w:w="1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KAJ/KAP1@</w:t>
            </w: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Anglický jazyk pro pedagogické profese 1</w:t>
            </w: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1SPRV, 1SPIN</w:t>
            </w:r>
            <w:r w:rsidRPr="00D26904">
              <w:rPr>
                <w:rFonts w:ascii="Times New Roman" w:hAnsi="Times New Roman"/>
                <w:sz w:val="20"/>
              </w:rPr>
              <w:br/>
              <w:t>?</w:t>
            </w:r>
          </w:p>
        </w:tc>
        <w:tc>
          <w:tcPr>
            <w:tcW w:w="31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KPG/KAOP@</w:t>
            </w: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Obecná pedagogika</w:t>
            </w: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1SPRV, 1SPIN</w:t>
            </w: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D26904">
              <w:rPr>
                <w:rFonts w:ascii="Times New Roman" w:hAnsi="Times New Roman"/>
                <w:sz w:val="20"/>
              </w:rPr>
              <w:t>Fasnerová</w:t>
            </w:r>
            <w:proofErr w:type="spellEnd"/>
          </w:p>
        </w:tc>
        <w:tc>
          <w:tcPr>
            <w:tcW w:w="28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KPG/KASO@</w:t>
            </w: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Sociologie rodiny</w:t>
            </w: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1SPRV, 1SPIN</w:t>
            </w: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D26904">
              <w:rPr>
                <w:rFonts w:ascii="Times New Roman" w:hAnsi="Times New Roman"/>
                <w:sz w:val="20"/>
              </w:rPr>
              <w:t>Neumeister</w:t>
            </w:r>
            <w:proofErr w:type="spellEnd"/>
          </w:p>
        </w:tc>
      </w:tr>
      <w:tr w:rsidR="00D26904" w:rsidRPr="00D26904" w:rsidTr="007E24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8"/>
        </w:trPr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KNJ/KNP1@</w:t>
            </w: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Německý jazyk pro pedagogické profese 1</w:t>
            </w: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1SPRV, 1SPIN</w:t>
            </w: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?</w:t>
            </w:r>
          </w:p>
        </w:tc>
        <w:tc>
          <w:tcPr>
            <w:tcW w:w="31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26904" w:rsidRPr="00D26904" w:rsidTr="007E24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8"/>
        </w:trPr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KNJ/KRP1@ Ruský jazyk pro pedagogické profese 1</w:t>
            </w: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1SPRV, 1SPIN</w:t>
            </w: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?</w:t>
            </w:r>
          </w:p>
        </w:tc>
        <w:tc>
          <w:tcPr>
            <w:tcW w:w="31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26904" w:rsidRPr="00D26904" w:rsidTr="007E24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11.12.</w:t>
            </w: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P21/LM3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USS/KUSP1</w:t>
            </w: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Základy speciální pedagogiky 1</w:t>
            </w: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1SPRV, 1SPIN, 1UMSP</w:t>
            </w:r>
            <w:r w:rsidRPr="00D26904">
              <w:rPr>
                <w:rFonts w:ascii="Times New Roman" w:hAnsi="Times New Roman"/>
                <w:sz w:val="20"/>
              </w:rPr>
              <w:br/>
            </w:r>
            <w:proofErr w:type="spellStart"/>
            <w:r w:rsidRPr="00D26904">
              <w:rPr>
                <w:rFonts w:ascii="Times New Roman" w:hAnsi="Times New Roman"/>
                <w:sz w:val="20"/>
              </w:rPr>
              <w:t>Regec</w:t>
            </w:r>
            <w:proofErr w:type="spellEnd"/>
          </w:p>
        </w:tc>
        <w:tc>
          <w:tcPr>
            <w:tcW w:w="4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USS/KUZPR</w:t>
            </w: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Základy poradenství</w:t>
            </w: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1SPRV, 1SPIN</w:t>
            </w: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Pospíšilová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26904" w:rsidRPr="00D26904" w:rsidTr="007E24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8.1.</w:t>
            </w: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N15</w:t>
            </w:r>
          </w:p>
        </w:tc>
        <w:tc>
          <w:tcPr>
            <w:tcW w:w="46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KPG/KAZA@</w:t>
            </w: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Základy andragogiky</w:t>
            </w: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D26904">
              <w:rPr>
                <w:rFonts w:ascii="Times New Roman" w:hAnsi="Times New Roman"/>
                <w:sz w:val="20"/>
              </w:rPr>
              <w:t>Koribská</w:t>
            </w:r>
            <w:proofErr w:type="spellEnd"/>
          </w:p>
        </w:tc>
        <w:tc>
          <w:tcPr>
            <w:tcW w:w="29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KAZ/KBAA@</w:t>
            </w: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První pomoc</w:t>
            </w: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Tománková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26904" w:rsidRPr="00D26904" w:rsidTr="007E24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29.1.</w:t>
            </w: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P21</w:t>
            </w:r>
          </w:p>
        </w:tc>
        <w:tc>
          <w:tcPr>
            <w:tcW w:w="4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KPS/KAVS@</w:t>
            </w: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Vývojová psychologie</w:t>
            </w: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1SPRV, 1SPIN</w:t>
            </w: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D26904">
              <w:rPr>
                <w:rFonts w:ascii="Times New Roman" w:hAnsi="Times New Roman"/>
                <w:sz w:val="20"/>
              </w:rPr>
              <w:t>Křeménková</w:t>
            </w:r>
            <w:proofErr w:type="spellEnd"/>
          </w:p>
        </w:tc>
        <w:tc>
          <w:tcPr>
            <w:tcW w:w="2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26904" w:rsidRPr="00D26904" w:rsidTr="007E24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lastRenderedPageBreak/>
              <w:t>19.2.</w:t>
            </w: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P21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KPS/KACS@</w:t>
            </w: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Sociální psychologie</w:t>
            </w: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1SPRV, 1SPIN</w:t>
            </w: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 xml:space="preserve">Dobešová - </w:t>
            </w:r>
            <w:proofErr w:type="spellStart"/>
            <w:r w:rsidRPr="00D26904">
              <w:rPr>
                <w:rFonts w:ascii="Times New Roman" w:hAnsi="Times New Roman"/>
                <w:sz w:val="20"/>
              </w:rPr>
              <w:t>Cakirpaloglu</w:t>
            </w:r>
            <w:proofErr w:type="spellEnd"/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USS/KUAST</w:t>
            </w: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D26904">
              <w:rPr>
                <w:rFonts w:ascii="Times New Roman" w:hAnsi="Times New Roman"/>
                <w:sz w:val="20"/>
              </w:rPr>
              <w:t>Asistivní</w:t>
            </w:r>
            <w:proofErr w:type="spellEnd"/>
            <w:r w:rsidRPr="00D26904">
              <w:rPr>
                <w:rFonts w:ascii="Times New Roman" w:hAnsi="Times New Roman"/>
                <w:sz w:val="20"/>
              </w:rPr>
              <w:t xml:space="preserve"> technologie</w:t>
            </w: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1SPRV, 1SPIN</w:t>
            </w: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Maštalíř</w:t>
            </w:r>
          </w:p>
        </w:tc>
        <w:tc>
          <w:tcPr>
            <w:tcW w:w="28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USS/KUINV</w:t>
            </w: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 xml:space="preserve">Interkulturní výchova a vzdělávání </w:t>
            </w: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1SPRV, 1SPIN</w:t>
            </w:r>
            <w:r w:rsidRPr="00D26904">
              <w:rPr>
                <w:rFonts w:ascii="Times New Roman" w:hAnsi="Times New Roman"/>
                <w:sz w:val="20"/>
              </w:rPr>
              <w:br/>
              <w:t>Vávra</w:t>
            </w:r>
          </w:p>
        </w:tc>
      </w:tr>
      <w:tr w:rsidR="00D26904" w:rsidRPr="00D26904" w:rsidTr="007E24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9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5.3.</w:t>
            </w: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?/P21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KAJ/KAP2@</w:t>
            </w: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Anglický jazyk pro pedagogické profese 2</w:t>
            </w: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1SPRV, 1SPIN</w:t>
            </w:r>
            <w:r w:rsidRPr="00D26904">
              <w:rPr>
                <w:rFonts w:ascii="Times New Roman" w:hAnsi="Times New Roman"/>
                <w:sz w:val="20"/>
              </w:rPr>
              <w:br/>
              <w:t>?</w:t>
            </w:r>
          </w:p>
        </w:tc>
        <w:tc>
          <w:tcPr>
            <w:tcW w:w="61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USS/KUSP2</w:t>
            </w: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Základy speciální pedagogiky 2</w:t>
            </w: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1SPRV, 1SPIN, 1UMSP</w:t>
            </w: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Jeřábková</w:t>
            </w:r>
          </w:p>
        </w:tc>
        <w:tc>
          <w:tcPr>
            <w:tcW w:w="1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26904" w:rsidRPr="00D26904" w:rsidTr="007E24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8"/>
        </w:trPr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KNJ/KNP2@</w:t>
            </w: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Německý jazyk pro pedagogické profese 2</w:t>
            </w: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1SPRV, 1SPIN</w:t>
            </w: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?</w:t>
            </w:r>
          </w:p>
        </w:tc>
        <w:tc>
          <w:tcPr>
            <w:tcW w:w="611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26904" w:rsidRPr="00D26904" w:rsidTr="007E24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8"/>
        </w:trPr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KNJ/KRP2@ Ruský jazyk pro pedagogické profese 2</w:t>
            </w: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1SPRV, 1SPIN</w:t>
            </w: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?</w:t>
            </w:r>
          </w:p>
        </w:tc>
        <w:tc>
          <w:tcPr>
            <w:tcW w:w="611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26904" w:rsidRPr="00D26904" w:rsidTr="007E24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19.3.</w:t>
            </w: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N15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USS/KASA1</w:t>
            </w: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D26904">
              <w:rPr>
                <w:rFonts w:ascii="Times New Roman" w:hAnsi="Times New Roman"/>
                <w:sz w:val="20"/>
              </w:rPr>
              <w:t>Speciálněpedagogická</w:t>
            </w:r>
            <w:proofErr w:type="spellEnd"/>
            <w:r w:rsidRPr="00D26904">
              <w:rPr>
                <w:rFonts w:ascii="Times New Roman" w:hAnsi="Times New Roman"/>
                <w:sz w:val="20"/>
              </w:rPr>
              <w:t xml:space="preserve"> andragogika 1</w:t>
            </w: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Müller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26904" w:rsidRPr="00D26904" w:rsidTr="007E24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9.4.</w:t>
            </w: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P21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USS/KUSPP</w:t>
            </w: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Sociálněprávní propedeutika</w:t>
            </w: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1SPRV, 1SPIN</w:t>
            </w: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D26904">
              <w:rPr>
                <w:rFonts w:ascii="Times New Roman" w:hAnsi="Times New Roman"/>
                <w:sz w:val="20"/>
              </w:rPr>
              <w:t>Škurek</w:t>
            </w:r>
            <w:proofErr w:type="spellEnd"/>
          </w:p>
        </w:tc>
        <w:tc>
          <w:tcPr>
            <w:tcW w:w="4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USS/KUZSD</w:t>
            </w: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 xml:space="preserve">Základy </w:t>
            </w:r>
            <w:proofErr w:type="spellStart"/>
            <w:r w:rsidRPr="00D26904">
              <w:rPr>
                <w:rFonts w:ascii="Times New Roman" w:hAnsi="Times New Roman"/>
                <w:sz w:val="20"/>
              </w:rPr>
              <w:t>speciáněpedagogické</w:t>
            </w:r>
            <w:proofErr w:type="spellEnd"/>
            <w:r w:rsidRPr="00D26904">
              <w:rPr>
                <w:rFonts w:ascii="Times New Roman" w:hAnsi="Times New Roman"/>
                <w:sz w:val="20"/>
              </w:rPr>
              <w:t xml:space="preserve"> diagnostiky</w:t>
            </w: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1SPRV, 1SPIN, 1SPVY</w:t>
            </w: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Svoboda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26904" w:rsidRPr="00D26904" w:rsidTr="007E24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9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7.5.</w:t>
            </w: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?/P23</w:t>
            </w:r>
          </w:p>
        </w:tc>
        <w:tc>
          <w:tcPr>
            <w:tcW w:w="1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KAJ/KAP2@</w:t>
            </w: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Anglický jazyk pro pedagogické profese 2</w:t>
            </w: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1SPRV, 1SPIN</w:t>
            </w:r>
            <w:r w:rsidRPr="00D26904">
              <w:rPr>
                <w:rFonts w:ascii="Times New Roman" w:hAnsi="Times New Roman"/>
                <w:sz w:val="20"/>
              </w:rPr>
              <w:br/>
              <w:t>?</w:t>
            </w:r>
          </w:p>
        </w:tc>
        <w:tc>
          <w:tcPr>
            <w:tcW w:w="31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USS/KUSCP</w:t>
            </w: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Sociální politika</w:t>
            </w: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1SPRV, 1SPIN</w:t>
            </w: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D26904">
              <w:rPr>
                <w:rFonts w:ascii="Times New Roman" w:hAnsi="Times New Roman"/>
                <w:sz w:val="20"/>
              </w:rPr>
              <w:t>Taclová</w:t>
            </w:r>
            <w:proofErr w:type="spellEnd"/>
          </w:p>
        </w:tc>
        <w:tc>
          <w:tcPr>
            <w:tcW w:w="28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KPG/KASP@</w:t>
            </w: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Sociální práce</w:t>
            </w: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1SPRV, 1 SPIN</w:t>
            </w: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D26904">
              <w:rPr>
                <w:rFonts w:ascii="Times New Roman" w:hAnsi="Times New Roman"/>
                <w:sz w:val="20"/>
              </w:rPr>
              <w:t>Pitnerová</w:t>
            </w:r>
            <w:proofErr w:type="spellEnd"/>
          </w:p>
        </w:tc>
      </w:tr>
      <w:tr w:rsidR="00D26904" w:rsidRPr="00D26904" w:rsidTr="007E24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8"/>
        </w:trPr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KNJ/KNP2@</w:t>
            </w: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Německý jazyk pro pedagogické profese 2</w:t>
            </w: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1SPRV, 1SPIN</w:t>
            </w: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?</w:t>
            </w:r>
          </w:p>
        </w:tc>
        <w:tc>
          <w:tcPr>
            <w:tcW w:w="31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26904" w:rsidRPr="00D26904" w:rsidTr="007E24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8"/>
        </w:trPr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KNJ/KRP2@ Ruský jazyk pro pedagogické profese 2</w:t>
            </w: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1SPRV, 1SPIN</w:t>
            </w: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?</w:t>
            </w:r>
          </w:p>
        </w:tc>
        <w:tc>
          <w:tcPr>
            <w:tcW w:w="31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D26904" w:rsidRPr="00D26904" w:rsidRDefault="00D26904" w:rsidP="00D26904">
      <w:pPr>
        <w:rPr>
          <w:rFonts w:ascii="Times New Roman" w:hAnsi="Times New Roman"/>
          <w:sz w:val="20"/>
        </w:rPr>
      </w:pPr>
    </w:p>
    <w:p w:rsidR="00D26904" w:rsidRPr="00D26904" w:rsidRDefault="00D26904" w:rsidP="00D26904">
      <w:pPr>
        <w:rPr>
          <w:rFonts w:ascii="Times New Roman" w:hAnsi="Times New Roman"/>
          <w:sz w:val="20"/>
        </w:rPr>
      </w:pPr>
      <w:r w:rsidRPr="00D26904">
        <w:rPr>
          <w:rFonts w:ascii="Times New Roman" w:hAnsi="Times New Roman"/>
          <w:sz w:val="20"/>
        </w:rPr>
        <w:t>ZS:</w:t>
      </w:r>
    </w:p>
    <w:p w:rsidR="00D26904" w:rsidRPr="00D26904" w:rsidRDefault="00D26904" w:rsidP="00D26904">
      <w:pPr>
        <w:rPr>
          <w:rFonts w:ascii="Times New Roman" w:hAnsi="Times New Roman"/>
          <w:sz w:val="20"/>
        </w:rPr>
      </w:pPr>
      <w:r w:rsidRPr="00D26904">
        <w:rPr>
          <w:rFonts w:ascii="Times New Roman" w:hAnsi="Times New Roman"/>
          <w:sz w:val="20"/>
        </w:rPr>
        <w:t xml:space="preserve">USS/KAEXK – Úvodní exkurze do </w:t>
      </w:r>
      <w:proofErr w:type="spellStart"/>
      <w:r w:rsidRPr="00D26904">
        <w:rPr>
          <w:rFonts w:ascii="Times New Roman" w:hAnsi="Times New Roman"/>
          <w:sz w:val="20"/>
        </w:rPr>
        <w:t>spec</w:t>
      </w:r>
      <w:proofErr w:type="spellEnd"/>
      <w:r w:rsidRPr="00D26904">
        <w:rPr>
          <w:rFonts w:ascii="Times New Roman" w:hAnsi="Times New Roman"/>
          <w:sz w:val="20"/>
        </w:rPr>
        <w:t>. zařízení - Chrastina</w:t>
      </w:r>
    </w:p>
    <w:p w:rsidR="00D26904" w:rsidRPr="00D26904" w:rsidRDefault="00D26904" w:rsidP="00D26904">
      <w:pPr>
        <w:rPr>
          <w:rFonts w:ascii="Times New Roman" w:hAnsi="Times New Roman"/>
          <w:sz w:val="20"/>
        </w:rPr>
      </w:pPr>
    </w:p>
    <w:p w:rsidR="00D26904" w:rsidRPr="00D26904" w:rsidRDefault="00D26904" w:rsidP="00D26904">
      <w:pPr>
        <w:rPr>
          <w:rFonts w:ascii="Times New Roman" w:hAnsi="Times New Roman"/>
          <w:sz w:val="20"/>
        </w:rPr>
      </w:pPr>
      <w:r w:rsidRPr="00D26904">
        <w:rPr>
          <w:rFonts w:ascii="Times New Roman" w:hAnsi="Times New Roman"/>
          <w:sz w:val="20"/>
        </w:rPr>
        <w:t>LS:</w:t>
      </w:r>
    </w:p>
    <w:p w:rsidR="00D26904" w:rsidRPr="00D26904" w:rsidRDefault="00D26904" w:rsidP="00D26904">
      <w:pPr>
        <w:rPr>
          <w:rFonts w:ascii="Times New Roman" w:hAnsi="Times New Roman"/>
          <w:sz w:val="20"/>
        </w:rPr>
      </w:pPr>
      <w:r w:rsidRPr="00D26904">
        <w:rPr>
          <w:rFonts w:ascii="Times New Roman" w:hAnsi="Times New Roman"/>
          <w:sz w:val="20"/>
        </w:rPr>
        <w:t xml:space="preserve">USS/KUPXS – Průběžná praxe (speciálně pedagogická ….) – Růžička </w:t>
      </w:r>
    </w:p>
    <w:p w:rsidR="00D26904" w:rsidRPr="00D26904" w:rsidRDefault="00D26904" w:rsidP="00D26904">
      <w:pPr>
        <w:rPr>
          <w:rFonts w:ascii="Times New Roman" w:hAnsi="Times New Roman"/>
          <w:sz w:val="20"/>
        </w:rPr>
      </w:pPr>
      <w:r w:rsidRPr="00D26904">
        <w:rPr>
          <w:rFonts w:ascii="Times New Roman" w:hAnsi="Times New Roman"/>
          <w:sz w:val="20"/>
        </w:rPr>
        <w:t xml:space="preserve">USS/KUVCK – Praktický výcvik v komunikaci s klientem – Růžička </w:t>
      </w:r>
    </w:p>
    <w:p w:rsidR="00D26904" w:rsidRPr="00D26904" w:rsidRDefault="00D26904" w:rsidP="00D26904">
      <w:pPr>
        <w:rPr>
          <w:sz w:val="18"/>
        </w:rPr>
      </w:pPr>
    </w:p>
    <w:p w:rsidR="00D26904" w:rsidRPr="00D26904" w:rsidRDefault="00D26904" w:rsidP="00D26904">
      <w:pPr>
        <w:rPr>
          <w:rFonts w:ascii="Times New Roman" w:hAnsi="Times New Roman"/>
          <w:sz w:val="20"/>
        </w:rPr>
      </w:pPr>
    </w:p>
    <w:p w:rsidR="00D26904" w:rsidRPr="00D26904" w:rsidRDefault="00D26904">
      <w:pPr>
        <w:spacing w:after="200" w:line="276" w:lineRule="auto"/>
      </w:pPr>
      <w:r w:rsidRPr="00D26904">
        <w:br w:type="page"/>
      </w:r>
    </w:p>
    <w:p w:rsidR="00D26904" w:rsidRPr="00D26904" w:rsidRDefault="00D26904" w:rsidP="00D26904">
      <w:pPr>
        <w:pStyle w:val="Nzev"/>
        <w:tabs>
          <w:tab w:val="clear" w:pos="0"/>
          <w:tab w:val="left" w:pos="-540"/>
          <w:tab w:val="left" w:pos="3240"/>
        </w:tabs>
        <w:ind w:left="-360"/>
        <w:rPr>
          <w:rFonts w:ascii="Times New Roman" w:hAnsi="Times New Roman"/>
        </w:rPr>
      </w:pPr>
      <w:r w:rsidRPr="00D26904">
        <w:rPr>
          <w:rFonts w:ascii="Times New Roman" w:hAnsi="Times New Roman"/>
        </w:rPr>
        <w:lastRenderedPageBreak/>
        <w:t xml:space="preserve"> </w:t>
      </w:r>
      <w:r w:rsidRPr="00D26904">
        <w:rPr>
          <w:rFonts w:ascii="Times New Roman" w:hAnsi="Times New Roman"/>
          <w:color w:val="0070C0"/>
        </w:rPr>
        <w:t>(14 st.)</w:t>
      </w:r>
    </w:p>
    <w:p w:rsidR="00D26904" w:rsidRPr="00D26904" w:rsidRDefault="00D26904" w:rsidP="00D26904">
      <w:pPr>
        <w:rPr>
          <w:rFonts w:ascii="Times New Roman" w:hAnsi="Times New Roman"/>
          <w:sz w:val="20"/>
        </w:rPr>
      </w:pPr>
    </w:p>
    <w:tbl>
      <w:tblPr>
        <w:tblW w:w="10633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851"/>
        <w:gridCol w:w="1559"/>
        <w:gridCol w:w="1561"/>
        <w:gridCol w:w="1559"/>
        <w:gridCol w:w="1560"/>
        <w:gridCol w:w="1418"/>
        <w:gridCol w:w="1418"/>
      </w:tblGrid>
      <w:tr w:rsidR="00D26904" w:rsidRPr="00D26904" w:rsidTr="007E240E">
        <w:trPr>
          <w:trHeight w:val="746"/>
        </w:trPr>
        <w:tc>
          <w:tcPr>
            <w:tcW w:w="1063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D26904" w:rsidRPr="00D26904" w:rsidRDefault="00D26904" w:rsidP="007E240E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 w:rsidRPr="00D26904">
              <w:rPr>
                <w:b/>
                <w:lang w:eastAsia="en-US"/>
              </w:rPr>
              <w:t xml:space="preserve"> 2. ročník</w:t>
            </w:r>
            <w:r w:rsidR="00AC5A1E">
              <w:rPr>
                <w:b/>
                <w:lang w:eastAsia="en-US"/>
              </w:rPr>
              <w:t xml:space="preserve"> Bc. </w:t>
            </w:r>
            <w:r w:rsidRPr="00D26904">
              <w:rPr>
                <w:b/>
                <w:lang w:eastAsia="en-US"/>
              </w:rPr>
              <w:t xml:space="preserve">     </w:t>
            </w:r>
            <w:r w:rsidR="00AC5A1E">
              <w:rPr>
                <w:b/>
                <w:lang w:eastAsia="en-US"/>
              </w:rPr>
              <w:t xml:space="preserve">                                               </w:t>
            </w:r>
            <w:r w:rsidRPr="00D26904">
              <w:rPr>
                <w:b/>
                <w:lang w:eastAsia="en-US"/>
              </w:rPr>
              <w:t xml:space="preserve">     OBOR: Speciální pedagogika- andragogika</w:t>
            </w:r>
          </w:p>
          <w:p w:rsidR="00D26904" w:rsidRPr="00D26904" w:rsidRDefault="00D26904" w:rsidP="007E240E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 w:rsidRPr="00D26904">
              <w:rPr>
                <w:b/>
              </w:rPr>
              <w:t>2020/2021</w:t>
            </w:r>
          </w:p>
        </w:tc>
      </w:tr>
      <w:tr w:rsidR="00D26904" w:rsidRPr="00D26904" w:rsidTr="007E240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 w:rsidRPr="00D26904">
              <w:rPr>
                <w:b/>
                <w:sz w:val="18"/>
                <w:lang w:eastAsia="en-US"/>
              </w:rPr>
              <w:t>Datum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proofErr w:type="spellStart"/>
            <w:r w:rsidRPr="00D26904">
              <w:rPr>
                <w:b/>
                <w:sz w:val="18"/>
                <w:lang w:eastAsia="en-US"/>
              </w:rPr>
              <w:t>Posl</w:t>
            </w:r>
            <w:proofErr w:type="spellEnd"/>
            <w:r w:rsidRPr="00D26904">
              <w:rPr>
                <w:b/>
                <w:sz w:val="18"/>
                <w:lang w:eastAsia="en-US"/>
              </w:rPr>
              <w:t xml:space="preserve">.  </w:t>
            </w: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 w:rsidRPr="00D26904">
              <w:rPr>
                <w:b/>
                <w:sz w:val="22"/>
                <w:lang w:eastAsia="en-US"/>
              </w:rPr>
              <w:t xml:space="preserve">    8.00-9.30</w:t>
            </w: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 w:rsidRPr="00D26904">
              <w:rPr>
                <w:b/>
                <w:sz w:val="18"/>
                <w:lang w:eastAsia="en-US"/>
              </w:rPr>
              <w:t xml:space="preserve">      2 hodiny</w:t>
            </w: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 w:rsidRPr="00D26904">
              <w:rPr>
                <w:b/>
                <w:sz w:val="22"/>
                <w:lang w:eastAsia="en-US"/>
              </w:rPr>
              <w:t xml:space="preserve">    9.45-11.15</w:t>
            </w: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 w:rsidRPr="00D26904">
              <w:rPr>
                <w:b/>
                <w:sz w:val="18"/>
                <w:lang w:eastAsia="en-US"/>
              </w:rPr>
              <w:t xml:space="preserve">       2 hodiny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 w:rsidRPr="00D26904">
              <w:rPr>
                <w:b/>
                <w:sz w:val="22"/>
                <w:lang w:eastAsia="en-US"/>
              </w:rPr>
              <w:t xml:space="preserve">   12.00-13.30</w:t>
            </w: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 w:rsidRPr="00D26904">
              <w:rPr>
                <w:b/>
                <w:sz w:val="18"/>
                <w:lang w:eastAsia="en-US"/>
              </w:rPr>
              <w:t xml:space="preserve">       2 hodiny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 w:rsidRPr="00D26904">
              <w:rPr>
                <w:b/>
                <w:sz w:val="22"/>
                <w:lang w:eastAsia="en-US"/>
              </w:rPr>
              <w:t xml:space="preserve">   13.45-15.15</w:t>
            </w: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 w:rsidRPr="00D26904">
              <w:rPr>
                <w:b/>
                <w:sz w:val="18"/>
                <w:lang w:eastAsia="en-US"/>
              </w:rPr>
              <w:t xml:space="preserve">       2 hodiny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 w:rsidRPr="00D26904">
              <w:rPr>
                <w:b/>
                <w:sz w:val="22"/>
                <w:lang w:eastAsia="en-US"/>
              </w:rPr>
              <w:t xml:space="preserve"> 15.30-17.00</w:t>
            </w: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 w:rsidRPr="00D26904">
              <w:rPr>
                <w:b/>
                <w:sz w:val="18"/>
                <w:lang w:eastAsia="en-US"/>
              </w:rPr>
              <w:t xml:space="preserve">        2 hodiny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 w:rsidRPr="00D26904">
              <w:rPr>
                <w:b/>
                <w:sz w:val="22"/>
                <w:lang w:eastAsia="en-US"/>
              </w:rPr>
              <w:t>17.15-18.45</w:t>
            </w: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 w:rsidRPr="00D26904">
              <w:rPr>
                <w:b/>
                <w:sz w:val="18"/>
                <w:lang w:eastAsia="en-US"/>
              </w:rPr>
              <w:t xml:space="preserve">        2 hodiny</w:t>
            </w:r>
          </w:p>
        </w:tc>
      </w:tr>
      <w:tr w:rsidR="00D26904" w:rsidRPr="00D26904" w:rsidTr="007E24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25.9.</w:t>
            </w: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P23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KPS/KAPT@</w:t>
            </w: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Základy psychoterapie</w:t>
            </w: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Plevová</w:t>
            </w: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2SPIN, 2SPRV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USS/KUMET</w:t>
            </w: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 xml:space="preserve">Metodologie </w:t>
            </w:r>
            <w:proofErr w:type="spellStart"/>
            <w:r w:rsidRPr="00D26904">
              <w:rPr>
                <w:rFonts w:ascii="Times New Roman" w:hAnsi="Times New Roman"/>
                <w:sz w:val="20"/>
              </w:rPr>
              <w:t>spec</w:t>
            </w:r>
            <w:proofErr w:type="spellEnd"/>
            <w:r w:rsidRPr="00D26904"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 w:rsidRPr="00D26904">
              <w:rPr>
                <w:rFonts w:ascii="Times New Roman" w:hAnsi="Times New Roman"/>
                <w:sz w:val="20"/>
              </w:rPr>
              <w:t>ped</w:t>
            </w:r>
            <w:proofErr w:type="spellEnd"/>
            <w:r w:rsidRPr="00D26904">
              <w:rPr>
                <w:rFonts w:ascii="Times New Roman" w:hAnsi="Times New Roman"/>
                <w:sz w:val="20"/>
              </w:rPr>
              <w:t>. výzkumu</w:t>
            </w: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D26904">
              <w:rPr>
                <w:rFonts w:ascii="Times New Roman" w:hAnsi="Times New Roman"/>
                <w:sz w:val="20"/>
              </w:rPr>
              <w:t>Pančocha</w:t>
            </w:r>
            <w:proofErr w:type="spellEnd"/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2SPIN, 2SPRV, 2UMSP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26904" w:rsidRPr="00D26904" w:rsidTr="007E24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16.10.</w:t>
            </w: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P21/</w:t>
            </w: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N15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USZ/KULP1</w:t>
            </w: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Propedeutické lékařské disciplíny 1</w:t>
            </w: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D26904">
              <w:rPr>
                <w:rFonts w:ascii="Times New Roman" w:hAnsi="Times New Roman"/>
                <w:sz w:val="20"/>
              </w:rPr>
              <w:t>Ludíková</w:t>
            </w:r>
            <w:proofErr w:type="spellEnd"/>
            <w:r w:rsidRPr="00D26904">
              <w:rPr>
                <w:rFonts w:ascii="Times New Roman" w:hAnsi="Times New Roman"/>
                <w:sz w:val="20"/>
              </w:rPr>
              <w:t xml:space="preserve"> B.</w:t>
            </w: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2SPIN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USS/KUSZD</w:t>
            </w: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Sexualita osob se ZP</w:t>
            </w: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D26904">
              <w:rPr>
                <w:rFonts w:ascii="Times New Roman" w:hAnsi="Times New Roman"/>
                <w:sz w:val="20"/>
              </w:rPr>
              <w:t>Pastieriková</w:t>
            </w:r>
            <w:proofErr w:type="spellEnd"/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2SPIN (B)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26904" w:rsidRPr="00D26904" w:rsidTr="007E24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6.11.</w:t>
            </w: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PU2.04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USS/KASA2</w:t>
            </w: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D26904">
              <w:rPr>
                <w:rFonts w:ascii="Times New Roman" w:hAnsi="Times New Roman"/>
                <w:sz w:val="20"/>
              </w:rPr>
              <w:t>Spec</w:t>
            </w:r>
            <w:proofErr w:type="spellEnd"/>
            <w:r w:rsidRPr="00D26904"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 w:rsidRPr="00D26904">
              <w:rPr>
                <w:rFonts w:ascii="Times New Roman" w:hAnsi="Times New Roman"/>
                <w:sz w:val="20"/>
              </w:rPr>
              <w:t>ped</w:t>
            </w:r>
            <w:proofErr w:type="spellEnd"/>
            <w:r w:rsidRPr="00D26904">
              <w:rPr>
                <w:rFonts w:ascii="Times New Roman" w:hAnsi="Times New Roman"/>
                <w:sz w:val="20"/>
              </w:rPr>
              <w:t>. andragogika 2</w:t>
            </w: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D26904">
              <w:rPr>
                <w:rFonts w:ascii="Times New Roman" w:hAnsi="Times New Roman"/>
                <w:sz w:val="20"/>
              </w:rPr>
              <w:t>Karunová</w:t>
            </w:r>
            <w:proofErr w:type="spellEnd"/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USS/KURZD</w:t>
            </w: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Rodina se ZP členem</w:t>
            </w: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D26904">
              <w:rPr>
                <w:rFonts w:ascii="Times New Roman" w:hAnsi="Times New Roman"/>
                <w:sz w:val="20"/>
              </w:rPr>
              <w:t>Tomalová</w:t>
            </w:r>
            <w:proofErr w:type="spellEnd"/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2SPRV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26904" w:rsidRPr="00D26904" w:rsidTr="007E24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11.12.</w:t>
            </w: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N13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USS/KUPS1</w:t>
            </w: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Psychopedie 1</w:t>
            </w: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Kozáková</w:t>
            </w: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2SPIN, 2SPRV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USS/KUSO1</w:t>
            </w: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Somatopedie 1</w:t>
            </w: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Kantor</w:t>
            </w: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2SPIN, 2SPRV</w:t>
            </w:r>
          </w:p>
        </w:tc>
      </w:tr>
      <w:tr w:rsidR="00D26904" w:rsidRPr="00D26904" w:rsidTr="007E24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8.1.</w:t>
            </w: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N14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USS/KUET1</w:t>
            </w: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Etopedie1</w:t>
            </w: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Polínek</w:t>
            </w: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2SPIN, 2SPRV, 2SPVY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USS/KUTY1</w:t>
            </w: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Tyflopedie 1</w:t>
            </w: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D26904">
              <w:rPr>
                <w:rFonts w:ascii="Times New Roman" w:hAnsi="Times New Roman"/>
                <w:sz w:val="20"/>
              </w:rPr>
              <w:t>Ludíková</w:t>
            </w:r>
            <w:proofErr w:type="spellEnd"/>
            <w:r w:rsidRPr="00D26904">
              <w:rPr>
                <w:rFonts w:ascii="Times New Roman" w:hAnsi="Times New Roman"/>
                <w:sz w:val="20"/>
              </w:rPr>
              <w:t xml:space="preserve"> L.</w:t>
            </w: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2SPIN, 2SPRV</w:t>
            </w:r>
          </w:p>
        </w:tc>
      </w:tr>
      <w:tr w:rsidR="00D26904" w:rsidRPr="00D26904" w:rsidTr="007E24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22.1.</w:t>
            </w: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N14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USS/KUTFD</w:t>
            </w: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Tyflopedie</w:t>
            </w: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Kroupová</w:t>
            </w: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2SPIN, 2SPRV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USS/KUPSY</w:t>
            </w: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Psychopedie</w:t>
            </w: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Müller</w:t>
            </w: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2SPIN, 2SPRV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USS/KUSRD</w:t>
            </w: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Surdopedie</w:t>
            </w: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Kučera</w:t>
            </w: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2SPIN, 2SPRV</w:t>
            </w:r>
          </w:p>
        </w:tc>
      </w:tr>
      <w:tr w:rsidR="00D26904" w:rsidRPr="00D26904" w:rsidTr="007E24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5.2.</w:t>
            </w: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N15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USS/KUSU1</w:t>
            </w: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Surdopedie 1</w:t>
            </w: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Langer</w:t>
            </w: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2SPIN, 2SPRV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USS/KULO1</w:t>
            </w: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Logopedie 1</w:t>
            </w: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Hanáková</w:t>
            </w: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2SPIN, 2SPRV, 2SPVY</w:t>
            </w:r>
          </w:p>
        </w:tc>
      </w:tr>
      <w:tr w:rsidR="00D26904" w:rsidRPr="00D26904" w:rsidTr="007E24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19.2.</w:t>
            </w: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N3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USS/KULP2</w:t>
            </w: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Propedeutické lékařské disciplíny 1</w:t>
            </w: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D26904">
              <w:rPr>
                <w:rFonts w:ascii="Times New Roman" w:hAnsi="Times New Roman"/>
                <w:sz w:val="20"/>
              </w:rPr>
              <w:t>Ludíková</w:t>
            </w:r>
            <w:proofErr w:type="spellEnd"/>
            <w:r w:rsidRPr="00D26904">
              <w:rPr>
                <w:rFonts w:ascii="Times New Roman" w:hAnsi="Times New Roman"/>
                <w:sz w:val="20"/>
              </w:rPr>
              <w:t xml:space="preserve"> B.</w:t>
            </w: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2SPIN, 3SPMS, 2UMSP, 2SPVY, 2U2SP-Bc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KPG/KAGE@ (N3)</w:t>
            </w: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D26904">
              <w:rPr>
                <w:rFonts w:ascii="Times New Roman" w:hAnsi="Times New Roman"/>
                <w:sz w:val="20"/>
              </w:rPr>
              <w:t>Gerontagogika</w:t>
            </w:r>
            <w:proofErr w:type="spellEnd"/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D26904">
              <w:rPr>
                <w:rFonts w:ascii="Times New Roman" w:hAnsi="Times New Roman"/>
                <w:sz w:val="20"/>
              </w:rPr>
              <w:t>Koribská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26904" w:rsidRPr="00D26904" w:rsidTr="007E24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26.2.</w:t>
            </w: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N16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USS/KAPKR</w:t>
            </w: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 xml:space="preserve">Psych. aspekt. </w:t>
            </w:r>
            <w:proofErr w:type="spellStart"/>
            <w:r w:rsidRPr="00D26904">
              <w:rPr>
                <w:rFonts w:ascii="Times New Roman" w:hAnsi="Times New Roman"/>
                <w:sz w:val="20"/>
              </w:rPr>
              <w:t>komunik</w:t>
            </w:r>
            <w:proofErr w:type="spellEnd"/>
            <w:r w:rsidRPr="00D26904">
              <w:rPr>
                <w:rFonts w:ascii="Times New Roman" w:hAnsi="Times New Roman"/>
                <w:sz w:val="20"/>
              </w:rPr>
              <w:t>. v rodině se ZP</w:t>
            </w: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Potměšilová</w:t>
            </w:r>
          </w:p>
        </w:tc>
        <w:tc>
          <w:tcPr>
            <w:tcW w:w="5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USS/KASA3</w:t>
            </w: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D26904">
              <w:rPr>
                <w:rFonts w:ascii="Times New Roman" w:hAnsi="Times New Roman"/>
                <w:sz w:val="20"/>
              </w:rPr>
              <w:t>Spec</w:t>
            </w:r>
            <w:proofErr w:type="spellEnd"/>
            <w:r w:rsidRPr="00D26904"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 w:rsidRPr="00D26904">
              <w:rPr>
                <w:rFonts w:ascii="Times New Roman" w:hAnsi="Times New Roman"/>
                <w:sz w:val="20"/>
              </w:rPr>
              <w:t>ped</w:t>
            </w:r>
            <w:proofErr w:type="spellEnd"/>
            <w:r w:rsidRPr="00D26904">
              <w:rPr>
                <w:rFonts w:ascii="Times New Roman" w:hAnsi="Times New Roman"/>
                <w:sz w:val="20"/>
              </w:rPr>
              <w:t>. andragogika 3</w:t>
            </w: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Kozáková</w:t>
            </w:r>
          </w:p>
        </w:tc>
      </w:tr>
      <w:tr w:rsidR="00D26904" w:rsidRPr="00D26904" w:rsidTr="007E24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12.3.</w:t>
            </w: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N3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KPS/KAPL@</w:t>
            </w: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Patopsychologie</w:t>
            </w: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D26904">
              <w:rPr>
                <w:rFonts w:ascii="Times New Roman" w:hAnsi="Times New Roman"/>
                <w:sz w:val="20"/>
              </w:rPr>
              <w:t>Pugnerová</w:t>
            </w:r>
            <w:proofErr w:type="spellEnd"/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2SPIN, 2SPRV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USS/KUSZP</w:t>
            </w: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Seminář k závěrečné práci</w:t>
            </w: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D26904">
              <w:rPr>
                <w:rFonts w:ascii="Times New Roman" w:hAnsi="Times New Roman"/>
                <w:sz w:val="20"/>
              </w:rPr>
              <w:t>Pastieriková</w:t>
            </w:r>
            <w:proofErr w:type="spellEnd"/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2SPIN, 2SPRV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26904" w:rsidRPr="00D26904" w:rsidTr="007E24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9.4.</w:t>
            </w: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P111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USS/KUSU2</w:t>
            </w: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Surdopedie 2</w:t>
            </w: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Langer</w:t>
            </w: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2SPIN, 2SPRV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USS/KUSU2</w:t>
            </w: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Surdopedie 2</w:t>
            </w: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Kučera</w:t>
            </w: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2SPIN, 2SPRV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USS/KULO2</w:t>
            </w: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Logopedie 2</w:t>
            </w: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Bendová</w:t>
            </w: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2SPIN, 2SPRV, 2SPVY</w:t>
            </w:r>
          </w:p>
        </w:tc>
      </w:tr>
      <w:tr w:rsidR="00D26904" w:rsidRPr="00D26904" w:rsidTr="007E24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23.4.</w:t>
            </w: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N14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USS/KUTY2</w:t>
            </w: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Tyflopedie 2</w:t>
            </w: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Kroupová</w:t>
            </w: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2SPIN, 2SPRV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USS/KUET2</w:t>
            </w: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Etopedie2</w:t>
            </w: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Růžička</w:t>
            </w: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2SPIN, 2SPRV, 2SPVY</w:t>
            </w:r>
          </w:p>
        </w:tc>
      </w:tr>
      <w:tr w:rsidR="00D26904" w:rsidRPr="00D26904" w:rsidTr="007E24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30.4.</w:t>
            </w: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N14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USS/KUSO2</w:t>
            </w: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Somatopedie 2</w:t>
            </w: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lastRenderedPageBreak/>
              <w:t>Chrastina</w:t>
            </w: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2SPIN, 2SPRV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lastRenderedPageBreak/>
              <w:t>USS/KUPS2</w:t>
            </w: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Psychopedie 2</w:t>
            </w: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lastRenderedPageBreak/>
              <w:t>Müller</w:t>
            </w: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2SPIN, 2SPRV</w:t>
            </w:r>
          </w:p>
        </w:tc>
      </w:tr>
      <w:tr w:rsidR="00D26904" w:rsidRPr="00D26904" w:rsidTr="007E24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lastRenderedPageBreak/>
              <w:t>14.5.</w:t>
            </w: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N16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USS/KUSMT</w:t>
            </w: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Somatopedie</w:t>
            </w: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D26904">
              <w:rPr>
                <w:rFonts w:ascii="Times New Roman" w:hAnsi="Times New Roman"/>
                <w:sz w:val="20"/>
              </w:rPr>
              <w:t>Jurkovičová</w:t>
            </w:r>
            <w:proofErr w:type="spellEnd"/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2SPIN, 2SPRV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USS/KULGP</w:t>
            </w: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Logopedie</w:t>
            </w: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Bendová</w:t>
            </w: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2SPIN, 2SPRV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USS/KUETP</w:t>
            </w: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Etopedie</w:t>
            </w: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Vávra</w:t>
            </w: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2SPIN, 2SPRV</w:t>
            </w:r>
          </w:p>
        </w:tc>
      </w:tr>
    </w:tbl>
    <w:p w:rsidR="00D26904" w:rsidRPr="00D26904" w:rsidRDefault="00D26904" w:rsidP="00D26904">
      <w:pPr>
        <w:rPr>
          <w:rFonts w:ascii="Times New Roman" w:hAnsi="Times New Roman"/>
          <w:sz w:val="20"/>
        </w:rPr>
      </w:pPr>
    </w:p>
    <w:p w:rsidR="00D26904" w:rsidRPr="00D26904" w:rsidRDefault="00D26904" w:rsidP="00D26904">
      <w:pPr>
        <w:rPr>
          <w:rFonts w:ascii="Times New Roman" w:hAnsi="Times New Roman"/>
          <w:sz w:val="20"/>
        </w:rPr>
      </w:pPr>
    </w:p>
    <w:p w:rsidR="00D26904" w:rsidRPr="00D26904" w:rsidRDefault="00D26904" w:rsidP="00D26904">
      <w:pPr>
        <w:rPr>
          <w:rFonts w:ascii="Times New Roman" w:hAnsi="Times New Roman"/>
          <w:sz w:val="20"/>
        </w:rPr>
      </w:pPr>
      <w:r w:rsidRPr="00D26904">
        <w:rPr>
          <w:rFonts w:ascii="Times New Roman" w:hAnsi="Times New Roman"/>
          <w:sz w:val="20"/>
        </w:rPr>
        <w:t xml:space="preserve">ZS: </w:t>
      </w:r>
    </w:p>
    <w:p w:rsidR="00D26904" w:rsidRPr="00D26904" w:rsidRDefault="00D26904" w:rsidP="00D26904">
      <w:pPr>
        <w:rPr>
          <w:rFonts w:ascii="Times New Roman" w:hAnsi="Times New Roman"/>
          <w:sz w:val="20"/>
        </w:rPr>
      </w:pPr>
      <w:r w:rsidRPr="00D26904">
        <w:rPr>
          <w:rFonts w:ascii="Times New Roman" w:hAnsi="Times New Roman"/>
          <w:sz w:val="20"/>
        </w:rPr>
        <w:t>USS/KAPXA – Praxe průběžná andragogická – Kozáková</w:t>
      </w:r>
    </w:p>
    <w:p w:rsidR="00D26904" w:rsidRPr="00D26904" w:rsidRDefault="00D26904" w:rsidP="00D26904">
      <w:pPr>
        <w:rPr>
          <w:rFonts w:ascii="Times New Roman" w:hAnsi="Times New Roman"/>
          <w:sz w:val="20"/>
        </w:rPr>
      </w:pPr>
      <w:r w:rsidRPr="00D26904">
        <w:rPr>
          <w:rFonts w:ascii="Times New Roman" w:hAnsi="Times New Roman"/>
          <w:sz w:val="20"/>
        </w:rPr>
        <w:t xml:space="preserve">USS/KUSX1 – Praxe souvislá </w:t>
      </w:r>
      <w:proofErr w:type="spellStart"/>
      <w:r w:rsidRPr="00D26904">
        <w:rPr>
          <w:rFonts w:ascii="Times New Roman" w:hAnsi="Times New Roman"/>
          <w:sz w:val="20"/>
        </w:rPr>
        <w:t>spec</w:t>
      </w:r>
      <w:proofErr w:type="spellEnd"/>
      <w:r w:rsidRPr="00D26904">
        <w:rPr>
          <w:rFonts w:ascii="Times New Roman" w:hAnsi="Times New Roman"/>
          <w:sz w:val="20"/>
        </w:rPr>
        <w:t xml:space="preserve">. </w:t>
      </w:r>
      <w:proofErr w:type="spellStart"/>
      <w:r w:rsidRPr="00D26904">
        <w:rPr>
          <w:rFonts w:ascii="Times New Roman" w:hAnsi="Times New Roman"/>
          <w:sz w:val="20"/>
        </w:rPr>
        <w:t>ped</w:t>
      </w:r>
      <w:proofErr w:type="spellEnd"/>
      <w:r w:rsidRPr="00D26904">
        <w:rPr>
          <w:rFonts w:ascii="Times New Roman" w:hAnsi="Times New Roman"/>
          <w:sz w:val="20"/>
        </w:rPr>
        <w:t>. 1 – Maštalíř</w:t>
      </w:r>
    </w:p>
    <w:p w:rsidR="00D26904" w:rsidRPr="00D26904" w:rsidRDefault="00D26904" w:rsidP="00D26904">
      <w:pPr>
        <w:rPr>
          <w:rFonts w:ascii="Times New Roman" w:hAnsi="Times New Roman"/>
          <w:sz w:val="20"/>
        </w:rPr>
      </w:pPr>
    </w:p>
    <w:p w:rsidR="00D26904" w:rsidRPr="00D26904" w:rsidRDefault="00D26904" w:rsidP="00D26904">
      <w:pPr>
        <w:rPr>
          <w:rFonts w:ascii="Times New Roman" w:hAnsi="Times New Roman"/>
          <w:sz w:val="20"/>
        </w:rPr>
      </w:pPr>
      <w:r w:rsidRPr="00D26904">
        <w:rPr>
          <w:rFonts w:ascii="Times New Roman" w:hAnsi="Times New Roman"/>
          <w:sz w:val="20"/>
        </w:rPr>
        <w:t>LS:</w:t>
      </w:r>
    </w:p>
    <w:p w:rsidR="00D26904" w:rsidRPr="00D26904" w:rsidRDefault="00D26904" w:rsidP="00D26904">
      <w:pPr>
        <w:rPr>
          <w:rFonts w:ascii="Times New Roman" w:hAnsi="Times New Roman"/>
          <w:sz w:val="20"/>
        </w:rPr>
      </w:pPr>
      <w:r w:rsidRPr="00D26904">
        <w:rPr>
          <w:rFonts w:ascii="Times New Roman" w:hAnsi="Times New Roman"/>
          <w:sz w:val="20"/>
        </w:rPr>
        <w:t xml:space="preserve">USS/KUSX2 - Praxe souvislá </w:t>
      </w:r>
      <w:proofErr w:type="spellStart"/>
      <w:r w:rsidRPr="00D26904">
        <w:rPr>
          <w:rFonts w:ascii="Times New Roman" w:hAnsi="Times New Roman"/>
          <w:sz w:val="20"/>
        </w:rPr>
        <w:t>spec</w:t>
      </w:r>
      <w:proofErr w:type="spellEnd"/>
      <w:r w:rsidRPr="00D26904">
        <w:rPr>
          <w:rFonts w:ascii="Times New Roman" w:hAnsi="Times New Roman"/>
          <w:sz w:val="20"/>
        </w:rPr>
        <w:t xml:space="preserve">. </w:t>
      </w:r>
      <w:proofErr w:type="spellStart"/>
      <w:r w:rsidRPr="00D26904">
        <w:rPr>
          <w:rFonts w:ascii="Times New Roman" w:hAnsi="Times New Roman"/>
          <w:sz w:val="20"/>
        </w:rPr>
        <w:t>ped</w:t>
      </w:r>
      <w:proofErr w:type="spellEnd"/>
      <w:r w:rsidRPr="00D26904">
        <w:rPr>
          <w:rFonts w:ascii="Times New Roman" w:hAnsi="Times New Roman"/>
          <w:sz w:val="20"/>
        </w:rPr>
        <w:t xml:space="preserve">. 2 – </w:t>
      </w:r>
      <w:proofErr w:type="spellStart"/>
      <w:r w:rsidRPr="00D26904">
        <w:rPr>
          <w:rFonts w:ascii="Times New Roman" w:hAnsi="Times New Roman"/>
          <w:sz w:val="20"/>
        </w:rPr>
        <w:t>Jurkovičová</w:t>
      </w:r>
      <w:proofErr w:type="spellEnd"/>
    </w:p>
    <w:p w:rsidR="00D26904" w:rsidRPr="00D26904" w:rsidRDefault="00D26904" w:rsidP="00D26904">
      <w:pPr>
        <w:rPr>
          <w:rFonts w:ascii="Times New Roman" w:hAnsi="Times New Roman"/>
          <w:sz w:val="20"/>
        </w:rPr>
      </w:pPr>
    </w:p>
    <w:p w:rsidR="00D26904" w:rsidRPr="00D26904" w:rsidRDefault="00D26904">
      <w:pPr>
        <w:spacing w:after="200" w:line="276" w:lineRule="auto"/>
      </w:pPr>
      <w:r w:rsidRPr="00D26904">
        <w:br w:type="page"/>
      </w:r>
    </w:p>
    <w:p w:rsidR="00D26904" w:rsidRPr="00D26904" w:rsidRDefault="00D26904" w:rsidP="00D26904">
      <w:pPr>
        <w:pStyle w:val="Nzev"/>
        <w:tabs>
          <w:tab w:val="clear" w:pos="0"/>
          <w:tab w:val="left" w:pos="-540"/>
          <w:tab w:val="left" w:pos="3240"/>
        </w:tabs>
        <w:ind w:left="-360"/>
        <w:rPr>
          <w:rFonts w:ascii="Times New Roman" w:hAnsi="Times New Roman"/>
        </w:rPr>
      </w:pPr>
      <w:r w:rsidRPr="00D26904">
        <w:rPr>
          <w:rFonts w:ascii="Times New Roman" w:hAnsi="Times New Roman"/>
        </w:rPr>
        <w:lastRenderedPageBreak/>
        <w:t xml:space="preserve"> </w:t>
      </w:r>
      <w:r w:rsidRPr="00D26904">
        <w:rPr>
          <w:rFonts w:ascii="Times New Roman" w:hAnsi="Times New Roman"/>
          <w:color w:val="0070C0"/>
        </w:rPr>
        <w:t>(9 st.)</w:t>
      </w:r>
    </w:p>
    <w:p w:rsidR="00D26904" w:rsidRPr="00D26904" w:rsidRDefault="00D26904" w:rsidP="00D26904">
      <w:pPr>
        <w:rPr>
          <w:rFonts w:ascii="Times New Roman" w:hAnsi="Times New Roman"/>
          <w:sz w:val="20"/>
        </w:rPr>
      </w:pPr>
    </w:p>
    <w:tbl>
      <w:tblPr>
        <w:tblW w:w="10633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51"/>
        <w:gridCol w:w="1559"/>
        <w:gridCol w:w="1560"/>
        <w:gridCol w:w="1559"/>
        <w:gridCol w:w="1559"/>
        <w:gridCol w:w="1418"/>
        <w:gridCol w:w="1418"/>
      </w:tblGrid>
      <w:tr w:rsidR="00D26904" w:rsidRPr="00D26904" w:rsidTr="007E240E">
        <w:trPr>
          <w:trHeight w:val="746"/>
        </w:trPr>
        <w:tc>
          <w:tcPr>
            <w:tcW w:w="1063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D26904" w:rsidRPr="00D26904" w:rsidRDefault="00D26904" w:rsidP="007E240E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 w:rsidRPr="00D26904">
              <w:rPr>
                <w:b/>
                <w:lang w:eastAsia="en-US"/>
              </w:rPr>
              <w:t>3. ročník</w:t>
            </w:r>
            <w:r w:rsidR="00AC5A1E">
              <w:rPr>
                <w:b/>
                <w:lang w:eastAsia="en-US"/>
              </w:rPr>
              <w:t xml:space="preserve"> Bc. </w:t>
            </w:r>
            <w:r w:rsidRPr="00D26904">
              <w:rPr>
                <w:b/>
                <w:lang w:eastAsia="en-US"/>
              </w:rPr>
              <w:t xml:space="preserve">     </w:t>
            </w:r>
            <w:r w:rsidR="00AC5A1E">
              <w:rPr>
                <w:b/>
                <w:lang w:eastAsia="en-US"/>
              </w:rPr>
              <w:t xml:space="preserve">                                                </w:t>
            </w:r>
            <w:r w:rsidRPr="00D26904">
              <w:rPr>
                <w:b/>
                <w:lang w:eastAsia="en-US"/>
              </w:rPr>
              <w:t xml:space="preserve">     OBOR: Speciální pedagogika - andragogika</w:t>
            </w:r>
          </w:p>
          <w:p w:rsidR="00D26904" w:rsidRPr="00D26904" w:rsidRDefault="00D26904" w:rsidP="007E240E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 w:rsidRPr="00D26904">
              <w:rPr>
                <w:b/>
              </w:rPr>
              <w:t>2020/2021</w:t>
            </w:r>
          </w:p>
        </w:tc>
      </w:tr>
      <w:tr w:rsidR="00D26904" w:rsidRPr="00D26904" w:rsidTr="007E24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 w:rsidRPr="00D26904">
              <w:rPr>
                <w:b/>
                <w:sz w:val="18"/>
                <w:lang w:eastAsia="en-US"/>
              </w:rPr>
              <w:t>Datum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proofErr w:type="spellStart"/>
            <w:r w:rsidRPr="00D26904">
              <w:rPr>
                <w:b/>
                <w:sz w:val="18"/>
                <w:lang w:eastAsia="en-US"/>
              </w:rPr>
              <w:t>Posl</w:t>
            </w:r>
            <w:proofErr w:type="spellEnd"/>
            <w:r w:rsidRPr="00D26904">
              <w:rPr>
                <w:b/>
                <w:sz w:val="18"/>
                <w:lang w:eastAsia="en-US"/>
              </w:rPr>
              <w:t xml:space="preserve">.  </w:t>
            </w: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 w:rsidRPr="00D26904">
              <w:rPr>
                <w:b/>
                <w:sz w:val="22"/>
                <w:lang w:eastAsia="en-US"/>
              </w:rPr>
              <w:t xml:space="preserve">    8.00-9.30</w:t>
            </w: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 w:rsidRPr="00D26904">
              <w:rPr>
                <w:b/>
                <w:sz w:val="18"/>
                <w:lang w:eastAsia="en-US"/>
              </w:rPr>
              <w:t xml:space="preserve">      2 hodiny</w:t>
            </w: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 w:rsidRPr="00D26904">
              <w:rPr>
                <w:b/>
                <w:sz w:val="22"/>
                <w:lang w:eastAsia="en-US"/>
              </w:rPr>
              <w:t xml:space="preserve">    9.45-11.15</w:t>
            </w: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 w:rsidRPr="00D26904">
              <w:rPr>
                <w:b/>
                <w:sz w:val="18"/>
                <w:lang w:eastAsia="en-US"/>
              </w:rPr>
              <w:t xml:space="preserve">       2 hodiny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 w:rsidRPr="00D26904">
              <w:rPr>
                <w:b/>
                <w:sz w:val="22"/>
                <w:lang w:eastAsia="en-US"/>
              </w:rPr>
              <w:t xml:space="preserve">   12.00-13.30</w:t>
            </w: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 w:rsidRPr="00D26904">
              <w:rPr>
                <w:b/>
                <w:sz w:val="18"/>
                <w:lang w:eastAsia="en-US"/>
              </w:rPr>
              <w:t xml:space="preserve">       2 hodiny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 w:rsidRPr="00D26904">
              <w:rPr>
                <w:b/>
                <w:sz w:val="22"/>
                <w:lang w:eastAsia="en-US"/>
              </w:rPr>
              <w:t xml:space="preserve">   13.45-15.15</w:t>
            </w: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 w:rsidRPr="00D26904">
              <w:rPr>
                <w:b/>
                <w:sz w:val="18"/>
                <w:lang w:eastAsia="en-US"/>
              </w:rPr>
              <w:t xml:space="preserve">       2 hodiny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 w:rsidRPr="00D26904">
              <w:rPr>
                <w:b/>
                <w:sz w:val="22"/>
                <w:lang w:eastAsia="en-US"/>
              </w:rPr>
              <w:t xml:space="preserve"> 15.30-17.00</w:t>
            </w: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 w:rsidRPr="00D26904">
              <w:rPr>
                <w:b/>
                <w:sz w:val="18"/>
                <w:lang w:eastAsia="en-US"/>
              </w:rPr>
              <w:t xml:space="preserve">        2 hodiny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 w:rsidRPr="00D26904">
              <w:rPr>
                <w:b/>
                <w:sz w:val="22"/>
                <w:lang w:eastAsia="en-US"/>
              </w:rPr>
              <w:t>17.15-18.45</w:t>
            </w: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 w:rsidRPr="00D26904">
              <w:rPr>
                <w:b/>
                <w:sz w:val="18"/>
                <w:lang w:eastAsia="en-US"/>
              </w:rPr>
              <w:t xml:space="preserve">        2 hodiny</w:t>
            </w:r>
          </w:p>
        </w:tc>
      </w:tr>
      <w:tr w:rsidR="00D26904" w:rsidRPr="00D26904" w:rsidTr="007E24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2.10.</w:t>
            </w: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PU 2.11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USS/KUAAK</w:t>
            </w: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Alter. a augment. Kom.</w:t>
            </w: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Maštalíř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USS/KAND4</w:t>
            </w: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D26904">
              <w:rPr>
                <w:rFonts w:ascii="Times New Roman" w:hAnsi="Times New Roman"/>
                <w:sz w:val="20"/>
              </w:rPr>
              <w:t>Spec.ped</w:t>
            </w:r>
            <w:proofErr w:type="spellEnd"/>
            <w:r w:rsidRPr="00D26904">
              <w:rPr>
                <w:rFonts w:ascii="Times New Roman" w:hAnsi="Times New Roman"/>
                <w:sz w:val="20"/>
              </w:rPr>
              <w:t>. andragogika 4</w:t>
            </w: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Chrastina</w:t>
            </w:r>
          </w:p>
        </w:tc>
      </w:tr>
      <w:tr w:rsidR="00D26904" w:rsidRPr="00D26904" w:rsidTr="007E24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16.10.</w:t>
            </w: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N16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 xml:space="preserve">USS/KATF3      </w:t>
            </w: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Tyflopedie 3</w:t>
            </w: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Finková</w:t>
            </w: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3SPVY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USS/KAPY3</w:t>
            </w: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Psychopedie 3</w:t>
            </w: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Chrastina</w:t>
            </w: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3SPVY</w:t>
            </w:r>
          </w:p>
        </w:tc>
      </w:tr>
      <w:tr w:rsidR="00D26904" w:rsidRPr="00D26904" w:rsidTr="007E24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20.11.</w:t>
            </w: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N16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USS/KAEP3</w:t>
            </w: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Etopedie 3</w:t>
            </w: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D26904">
              <w:rPr>
                <w:rFonts w:ascii="Times New Roman" w:hAnsi="Times New Roman"/>
                <w:sz w:val="20"/>
              </w:rPr>
              <w:t>Nasswetr</w:t>
            </w:r>
            <w:proofErr w:type="spellEnd"/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3SPVY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USS/KAEP3</w:t>
            </w: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Etopedie 3</w:t>
            </w: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Popelka</w:t>
            </w: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3SPVY</w:t>
            </w:r>
          </w:p>
        </w:tc>
      </w:tr>
      <w:tr w:rsidR="00D26904" w:rsidRPr="00D26904" w:rsidTr="007E24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27.11.</w:t>
            </w: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N16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USS/KATF3</w:t>
            </w: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Tyflopedie 3</w:t>
            </w: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Finková</w:t>
            </w: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3SPVY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USS/KAPY3</w:t>
            </w: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Psychopedie 3</w:t>
            </w: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Kozáková</w:t>
            </w: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3SPVY</w:t>
            </w:r>
          </w:p>
        </w:tc>
      </w:tr>
      <w:tr w:rsidR="00D26904" w:rsidRPr="00D26904" w:rsidTr="007E24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11.12.</w:t>
            </w: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N15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USS/KASR3</w:t>
            </w: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Surdopedie 3</w:t>
            </w: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Souralová</w:t>
            </w: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3SPVY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USS/KASR3</w:t>
            </w: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Surdopedie 3</w:t>
            </w: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Kučera</w:t>
            </w: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3SPVY</w:t>
            </w:r>
          </w:p>
        </w:tc>
      </w:tr>
      <w:tr w:rsidR="00D26904" w:rsidRPr="00D26904" w:rsidTr="007E24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15.1.</w:t>
            </w: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N14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USS/KUSPE</w:t>
            </w: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Sociálně právní propedeutika</w:t>
            </w: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D26904">
              <w:rPr>
                <w:rFonts w:ascii="Times New Roman" w:hAnsi="Times New Roman"/>
                <w:sz w:val="20"/>
              </w:rPr>
              <w:t>Škurek</w:t>
            </w:r>
            <w:proofErr w:type="spellEnd"/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3SPMS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USS/KUVPO</w:t>
            </w: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Vícenásobné postižení</w:t>
            </w: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Hanáková</w:t>
            </w: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3SPVY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26904" w:rsidRPr="00D26904" w:rsidTr="007E24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29.1.</w:t>
            </w: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N13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USS/KUKRZ</w:t>
            </w: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Krizová intervence</w:t>
            </w: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Růžička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26904" w:rsidRPr="00D26904" w:rsidTr="007E24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5.2.</w:t>
            </w: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N14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USS/KATF4</w:t>
            </w: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Tyflopedie 4</w:t>
            </w: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Růžičková</w:t>
            </w: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3SPVY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26904" w:rsidRPr="00D26904" w:rsidTr="007E24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19.2.</w:t>
            </w: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PU 2.04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USS/KAPY4</w:t>
            </w: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Psychopedie 4</w:t>
            </w: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Valenta</w:t>
            </w: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3SPVY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26904" w:rsidRPr="00D26904" w:rsidTr="007E24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5.3.</w:t>
            </w: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N16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USS/KAEP4</w:t>
            </w: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Etopedie 4</w:t>
            </w: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Polínek</w:t>
            </w: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3SPVY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26904" w:rsidRPr="00D26904" w:rsidTr="007E24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26.3.</w:t>
            </w: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N16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USS/KASR4</w:t>
            </w: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Surdopedie 4</w:t>
            </w: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Kučera</w:t>
            </w:r>
          </w:p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26904">
              <w:rPr>
                <w:rFonts w:ascii="Times New Roman" w:hAnsi="Times New Roman"/>
                <w:sz w:val="20"/>
              </w:rPr>
              <w:t>3SPVY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04" w:rsidRPr="00D26904" w:rsidRDefault="00D26904" w:rsidP="007E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D26904" w:rsidRPr="00D26904" w:rsidRDefault="00D26904" w:rsidP="00D26904">
      <w:pPr>
        <w:rPr>
          <w:rFonts w:ascii="Times New Roman" w:hAnsi="Times New Roman"/>
          <w:sz w:val="20"/>
        </w:rPr>
      </w:pPr>
    </w:p>
    <w:p w:rsidR="00D26904" w:rsidRPr="00D26904" w:rsidRDefault="00D26904" w:rsidP="00D26904">
      <w:pPr>
        <w:rPr>
          <w:rFonts w:ascii="Times New Roman" w:hAnsi="Times New Roman"/>
          <w:sz w:val="20"/>
        </w:rPr>
      </w:pPr>
    </w:p>
    <w:p w:rsidR="00D26904" w:rsidRPr="00D26904" w:rsidRDefault="00D26904" w:rsidP="00D26904">
      <w:pPr>
        <w:rPr>
          <w:rFonts w:ascii="Times New Roman" w:hAnsi="Times New Roman"/>
          <w:b/>
          <w:sz w:val="20"/>
        </w:rPr>
      </w:pPr>
      <w:r w:rsidRPr="00D26904">
        <w:rPr>
          <w:rFonts w:ascii="Times New Roman" w:hAnsi="Times New Roman"/>
          <w:b/>
          <w:sz w:val="20"/>
        </w:rPr>
        <w:t>ZS:</w:t>
      </w:r>
    </w:p>
    <w:p w:rsidR="00D26904" w:rsidRPr="00D26904" w:rsidRDefault="00D26904" w:rsidP="00D26904">
      <w:pPr>
        <w:rPr>
          <w:rFonts w:ascii="Times New Roman" w:hAnsi="Times New Roman"/>
          <w:sz w:val="20"/>
        </w:rPr>
      </w:pPr>
      <w:r w:rsidRPr="00D26904">
        <w:rPr>
          <w:rFonts w:ascii="Times New Roman" w:hAnsi="Times New Roman"/>
          <w:sz w:val="20"/>
        </w:rPr>
        <w:t xml:space="preserve">USS/KARX3 – Průběžná praxe 3 </w:t>
      </w:r>
      <w:r w:rsidRPr="00D26904">
        <w:rPr>
          <w:rFonts w:ascii="Times New Roman" w:hAnsi="Times New Roman"/>
          <w:sz w:val="20"/>
        </w:rPr>
        <w:tab/>
        <w:t>Müller</w:t>
      </w:r>
    </w:p>
    <w:p w:rsidR="00D26904" w:rsidRPr="00D26904" w:rsidRDefault="00D26904" w:rsidP="00D26904">
      <w:pPr>
        <w:rPr>
          <w:rFonts w:ascii="Times New Roman" w:hAnsi="Times New Roman"/>
          <w:sz w:val="20"/>
        </w:rPr>
      </w:pPr>
      <w:r w:rsidRPr="00D26904">
        <w:rPr>
          <w:rFonts w:ascii="Times New Roman" w:hAnsi="Times New Roman"/>
          <w:sz w:val="20"/>
        </w:rPr>
        <w:t>USS/KASX5 – Souvislá praxe 5</w:t>
      </w:r>
      <w:r w:rsidRPr="00D26904">
        <w:rPr>
          <w:rFonts w:ascii="Times New Roman" w:hAnsi="Times New Roman"/>
          <w:sz w:val="20"/>
        </w:rPr>
        <w:tab/>
        <w:t>Kozáková</w:t>
      </w:r>
    </w:p>
    <w:p w:rsidR="00D26904" w:rsidRPr="00D26904" w:rsidRDefault="00D26904" w:rsidP="00D26904">
      <w:pPr>
        <w:rPr>
          <w:rFonts w:ascii="Times New Roman" w:hAnsi="Times New Roman"/>
          <w:sz w:val="20"/>
        </w:rPr>
      </w:pPr>
      <w:r w:rsidRPr="00D26904">
        <w:rPr>
          <w:rFonts w:ascii="Times New Roman" w:hAnsi="Times New Roman"/>
          <w:sz w:val="20"/>
        </w:rPr>
        <w:t>USS/KASX6 – Souvislá praxe 6</w:t>
      </w:r>
      <w:r w:rsidRPr="00D26904">
        <w:rPr>
          <w:rFonts w:ascii="Times New Roman" w:hAnsi="Times New Roman"/>
          <w:sz w:val="20"/>
        </w:rPr>
        <w:tab/>
        <w:t>Vitásková</w:t>
      </w:r>
    </w:p>
    <w:p w:rsidR="00D26904" w:rsidRPr="00D26904" w:rsidRDefault="00D26904" w:rsidP="00D26904">
      <w:pPr>
        <w:rPr>
          <w:rFonts w:ascii="Times New Roman" w:hAnsi="Times New Roman"/>
          <w:sz w:val="20"/>
        </w:rPr>
      </w:pPr>
      <w:r w:rsidRPr="00D26904">
        <w:rPr>
          <w:rFonts w:ascii="Times New Roman" w:hAnsi="Times New Roman"/>
          <w:sz w:val="20"/>
        </w:rPr>
        <w:tab/>
      </w:r>
      <w:r w:rsidRPr="00D26904">
        <w:rPr>
          <w:rFonts w:ascii="Times New Roman" w:hAnsi="Times New Roman"/>
          <w:sz w:val="20"/>
        </w:rPr>
        <w:tab/>
      </w:r>
      <w:r w:rsidRPr="00D26904">
        <w:rPr>
          <w:rFonts w:ascii="Times New Roman" w:hAnsi="Times New Roman"/>
          <w:sz w:val="20"/>
        </w:rPr>
        <w:tab/>
      </w:r>
      <w:r w:rsidRPr="00D26904">
        <w:rPr>
          <w:rFonts w:ascii="Times New Roman" w:hAnsi="Times New Roman"/>
          <w:sz w:val="20"/>
        </w:rPr>
        <w:tab/>
        <w:t>Michalík</w:t>
      </w:r>
    </w:p>
    <w:p w:rsidR="00D26904" w:rsidRPr="00D26904" w:rsidRDefault="00D26904" w:rsidP="00D26904">
      <w:pPr>
        <w:rPr>
          <w:rFonts w:ascii="Times New Roman" w:hAnsi="Times New Roman"/>
          <w:sz w:val="20"/>
        </w:rPr>
      </w:pPr>
      <w:r w:rsidRPr="00D26904">
        <w:rPr>
          <w:rFonts w:ascii="Times New Roman" w:hAnsi="Times New Roman"/>
          <w:sz w:val="20"/>
        </w:rPr>
        <w:tab/>
      </w:r>
      <w:r w:rsidRPr="00D26904">
        <w:rPr>
          <w:rFonts w:ascii="Times New Roman" w:hAnsi="Times New Roman"/>
          <w:sz w:val="20"/>
        </w:rPr>
        <w:tab/>
      </w:r>
      <w:r w:rsidRPr="00D26904">
        <w:rPr>
          <w:rFonts w:ascii="Times New Roman" w:hAnsi="Times New Roman"/>
          <w:sz w:val="20"/>
        </w:rPr>
        <w:tab/>
      </w:r>
      <w:r w:rsidRPr="00D26904">
        <w:rPr>
          <w:rFonts w:ascii="Times New Roman" w:hAnsi="Times New Roman"/>
          <w:sz w:val="20"/>
        </w:rPr>
        <w:tab/>
        <w:t>Valenta</w:t>
      </w:r>
    </w:p>
    <w:p w:rsidR="00D26904" w:rsidRPr="00D26904" w:rsidRDefault="00D26904" w:rsidP="00D26904">
      <w:pPr>
        <w:rPr>
          <w:rFonts w:ascii="Times New Roman" w:hAnsi="Times New Roman"/>
          <w:sz w:val="20"/>
        </w:rPr>
      </w:pPr>
      <w:r w:rsidRPr="00D26904">
        <w:rPr>
          <w:rFonts w:ascii="Times New Roman" w:hAnsi="Times New Roman"/>
          <w:sz w:val="20"/>
        </w:rPr>
        <w:lastRenderedPageBreak/>
        <w:tab/>
      </w:r>
      <w:r w:rsidRPr="00D26904">
        <w:rPr>
          <w:rFonts w:ascii="Times New Roman" w:hAnsi="Times New Roman"/>
          <w:sz w:val="20"/>
        </w:rPr>
        <w:tab/>
      </w:r>
      <w:r w:rsidRPr="00D26904">
        <w:rPr>
          <w:rFonts w:ascii="Times New Roman" w:hAnsi="Times New Roman"/>
          <w:sz w:val="20"/>
        </w:rPr>
        <w:tab/>
      </w:r>
      <w:r w:rsidRPr="00D26904">
        <w:rPr>
          <w:rFonts w:ascii="Times New Roman" w:hAnsi="Times New Roman"/>
          <w:sz w:val="20"/>
        </w:rPr>
        <w:tab/>
        <w:t>Kantor</w:t>
      </w:r>
    </w:p>
    <w:p w:rsidR="00D26904" w:rsidRPr="00D26904" w:rsidRDefault="00D26904" w:rsidP="00D26904">
      <w:pPr>
        <w:rPr>
          <w:rFonts w:ascii="Times New Roman" w:hAnsi="Times New Roman"/>
          <w:sz w:val="20"/>
        </w:rPr>
      </w:pPr>
      <w:r w:rsidRPr="00D26904">
        <w:rPr>
          <w:rFonts w:ascii="Times New Roman" w:hAnsi="Times New Roman"/>
          <w:sz w:val="20"/>
        </w:rPr>
        <w:tab/>
      </w:r>
      <w:r w:rsidRPr="00D26904">
        <w:rPr>
          <w:rFonts w:ascii="Times New Roman" w:hAnsi="Times New Roman"/>
          <w:sz w:val="20"/>
        </w:rPr>
        <w:tab/>
      </w:r>
      <w:r w:rsidRPr="00D26904">
        <w:rPr>
          <w:rFonts w:ascii="Times New Roman" w:hAnsi="Times New Roman"/>
          <w:sz w:val="20"/>
        </w:rPr>
        <w:tab/>
      </w:r>
      <w:r w:rsidRPr="00D26904">
        <w:rPr>
          <w:rFonts w:ascii="Times New Roman" w:hAnsi="Times New Roman"/>
          <w:sz w:val="20"/>
        </w:rPr>
        <w:tab/>
        <w:t>Souralová</w:t>
      </w:r>
    </w:p>
    <w:p w:rsidR="00D26904" w:rsidRPr="00D26904" w:rsidRDefault="00D26904" w:rsidP="00D26904">
      <w:pPr>
        <w:rPr>
          <w:rFonts w:ascii="Times New Roman" w:hAnsi="Times New Roman"/>
          <w:sz w:val="20"/>
        </w:rPr>
      </w:pPr>
      <w:r w:rsidRPr="00D26904">
        <w:rPr>
          <w:rFonts w:ascii="Times New Roman" w:hAnsi="Times New Roman"/>
          <w:sz w:val="20"/>
        </w:rPr>
        <w:tab/>
      </w:r>
      <w:r w:rsidRPr="00D26904">
        <w:rPr>
          <w:rFonts w:ascii="Times New Roman" w:hAnsi="Times New Roman"/>
          <w:sz w:val="20"/>
        </w:rPr>
        <w:tab/>
      </w:r>
      <w:r w:rsidRPr="00D26904">
        <w:rPr>
          <w:rFonts w:ascii="Times New Roman" w:hAnsi="Times New Roman"/>
          <w:sz w:val="20"/>
        </w:rPr>
        <w:tab/>
      </w:r>
      <w:r w:rsidRPr="00D26904">
        <w:rPr>
          <w:rFonts w:ascii="Times New Roman" w:hAnsi="Times New Roman"/>
          <w:sz w:val="20"/>
        </w:rPr>
        <w:tab/>
      </w:r>
      <w:proofErr w:type="spellStart"/>
      <w:r w:rsidRPr="00D26904">
        <w:rPr>
          <w:rFonts w:ascii="Times New Roman" w:hAnsi="Times New Roman"/>
          <w:sz w:val="20"/>
        </w:rPr>
        <w:t>Ludíková</w:t>
      </w:r>
      <w:proofErr w:type="spellEnd"/>
    </w:p>
    <w:p w:rsidR="00D26904" w:rsidRPr="00D26904" w:rsidRDefault="00D26904" w:rsidP="00D26904">
      <w:pPr>
        <w:rPr>
          <w:rFonts w:ascii="Times New Roman" w:hAnsi="Times New Roman"/>
          <w:b/>
          <w:sz w:val="20"/>
        </w:rPr>
      </w:pPr>
      <w:r w:rsidRPr="00D26904">
        <w:rPr>
          <w:rFonts w:ascii="Times New Roman" w:hAnsi="Times New Roman"/>
          <w:b/>
          <w:sz w:val="20"/>
        </w:rPr>
        <w:t>LS:</w:t>
      </w:r>
    </w:p>
    <w:p w:rsidR="00D26904" w:rsidRPr="00D26904" w:rsidRDefault="00D26904" w:rsidP="00D26904">
      <w:pPr>
        <w:rPr>
          <w:rFonts w:ascii="Times New Roman" w:hAnsi="Times New Roman"/>
          <w:sz w:val="20"/>
        </w:rPr>
      </w:pPr>
      <w:r w:rsidRPr="00D26904">
        <w:rPr>
          <w:rFonts w:ascii="Times New Roman" w:hAnsi="Times New Roman"/>
          <w:sz w:val="20"/>
        </w:rPr>
        <w:t>USS/KASX7 – Souvislá praxe 7</w:t>
      </w:r>
      <w:r w:rsidRPr="00D26904">
        <w:rPr>
          <w:rFonts w:ascii="Times New Roman" w:hAnsi="Times New Roman"/>
          <w:sz w:val="20"/>
        </w:rPr>
        <w:tab/>
        <w:t>Vitásková</w:t>
      </w:r>
    </w:p>
    <w:p w:rsidR="00D26904" w:rsidRPr="00D26904" w:rsidRDefault="00D26904" w:rsidP="00D26904">
      <w:pPr>
        <w:rPr>
          <w:rFonts w:ascii="Times New Roman" w:hAnsi="Times New Roman"/>
          <w:sz w:val="20"/>
        </w:rPr>
      </w:pPr>
      <w:r w:rsidRPr="00D26904">
        <w:rPr>
          <w:rFonts w:ascii="Times New Roman" w:hAnsi="Times New Roman"/>
          <w:sz w:val="20"/>
        </w:rPr>
        <w:tab/>
      </w:r>
      <w:r w:rsidRPr="00D26904">
        <w:rPr>
          <w:rFonts w:ascii="Times New Roman" w:hAnsi="Times New Roman"/>
          <w:sz w:val="20"/>
        </w:rPr>
        <w:tab/>
      </w:r>
      <w:r w:rsidRPr="00D26904">
        <w:rPr>
          <w:rFonts w:ascii="Times New Roman" w:hAnsi="Times New Roman"/>
          <w:sz w:val="20"/>
        </w:rPr>
        <w:tab/>
      </w:r>
      <w:r w:rsidRPr="00D26904">
        <w:rPr>
          <w:rFonts w:ascii="Times New Roman" w:hAnsi="Times New Roman"/>
          <w:sz w:val="20"/>
        </w:rPr>
        <w:tab/>
        <w:t>Michalík</w:t>
      </w:r>
    </w:p>
    <w:p w:rsidR="00D26904" w:rsidRPr="00D26904" w:rsidRDefault="00D26904" w:rsidP="00D26904">
      <w:pPr>
        <w:rPr>
          <w:rFonts w:ascii="Times New Roman" w:hAnsi="Times New Roman"/>
          <w:sz w:val="20"/>
        </w:rPr>
      </w:pPr>
      <w:r w:rsidRPr="00D26904">
        <w:rPr>
          <w:rFonts w:ascii="Times New Roman" w:hAnsi="Times New Roman"/>
          <w:sz w:val="20"/>
        </w:rPr>
        <w:tab/>
      </w:r>
      <w:r w:rsidRPr="00D26904">
        <w:rPr>
          <w:rFonts w:ascii="Times New Roman" w:hAnsi="Times New Roman"/>
          <w:sz w:val="20"/>
        </w:rPr>
        <w:tab/>
      </w:r>
      <w:r w:rsidRPr="00D26904">
        <w:rPr>
          <w:rFonts w:ascii="Times New Roman" w:hAnsi="Times New Roman"/>
          <w:sz w:val="20"/>
        </w:rPr>
        <w:tab/>
      </w:r>
      <w:r w:rsidRPr="00D26904">
        <w:rPr>
          <w:rFonts w:ascii="Times New Roman" w:hAnsi="Times New Roman"/>
          <w:sz w:val="20"/>
        </w:rPr>
        <w:tab/>
        <w:t>Valenta</w:t>
      </w:r>
    </w:p>
    <w:p w:rsidR="00D26904" w:rsidRPr="00D26904" w:rsidRDefault="00D26904" w:rsidP="00D26904">
      <w:pPr>
        <w:rPr>
          <w:rFonts w:ascii="Times New Roman" w:hAnsi="Times New Roman"/>
          <w:sz w:val="20"/>
        </w:rPr>
      </w:pPr>
      <w:r w:rsidRPr="00D26904">
        <w:rPr>
          <w:rFonts w:ascii="Times New Roman" w:hAnsi="Times New Roman"/>
          <w:sz w:val="20"/>
        </w:rPr>
        <w:tab/>
      </w:r>
      <w:r w:rsidRPr="00D26904">
        <w:rPr>
          <w:rFonts w:ascii="Times New Roman" w:hAnsi="Times New Roman"/>
          <w:sz w:val="20"/>
        </w:rPr>
        <w:tab/>
      </w:r>
      <w:r w:rsidRPr="00D26904">
        <w:rPr>
          <w:rFonts w:ascii="Times New Roman" w:hAnsi="Times New Roman"/>
          <w:sz w:val="20"/>
        </w:rPr>
        <w:tab/>
      </w:r>
      <w:r w:rsidRPr="00D26904">
        <w:rPr>
          <w:rFonts w:ascii="Times New Roman" w:hAnsi="Times New Roman"/>
          <w:sz w:val="20"/>
        </w:rPr>
        <w:tab/>
        <w:t>Kantor</w:t>
      </w:r>
    </w:p>
    <w:p w:rsidR="00D26904" w:rsidRPr="00D26904" w:rsidRDefault="00D26904" w:rsidP="00D26904">
      <w:pPr>
        <w:rPr>
          <w:rFonts w:ascii="Times New Roman" w:hAnsi="Times New Roman"/>
          <w:sz w:val="20"/>
        </w:rPr>
      </w:pPr>
      <w:r w:rsidRPr="00D26904">
        <w:rPr>
          <w:rFonts w:ascii="Times New Roman" w:hAnsi="Times New Roman"/>
          <w:sz w:val="20"/>
        </w:rPr>
        <w:tab/>
      </w:r>
      <w:r w:rsidRPr="00D26904">
        <w:rPr>
          <w:rFonts w:ascii="Times New Roman" w:hAnsi="Times New Roman"/>
          <w:sz w:val="20"/>
        </w:rPr>
        <w:tab/>
      </w:r>
      <w:r w:rsidRPr="00D26904">
        <w:rPr>
          <w:rFonts w:ascii="Times New Roman" w:hAnsi="Times New Roman"/>
          <w:sz w:val="20"/>
        </w:rPr>
        <w:tab/>
      </w:r>
      <w:r w:rsidRPr="00D26904">
        <w:rPr>
          <w:rFonts w:ascii="Times New Roman" w:hAnsi="Times New Roman"/>
          <w:sz w:val="20"/>
        </w:rPr>
        <w:tab/>
        <w:t>Souralová</w:t>
      </w:r>
    </w:p>
    <w:p w:rsidR="00D26904" w:rsidRPr="00D26904" w:rsidRDefault="00D26904" w:rsidP="00D26904">
      <w:pPr>
        <w:rPr>
          <w:rFonts w:ascii="Times New Roman" w:hAnsi="Times New Roman"/>
          <w:sz w:val="20"/>
        </w:rPr>
      </w:pPr>
      <w:r w:rsidRPr="00D26904">
        <w:rPr>
          <w:rFonts w:ascii="Times New Roman" w:hAnsi="Times New Roman"/>
          <w:sz w:val="20"/>
        </w:rPr>
        <w:tab/>
      </w:r>
      <w:r w:rsidRPr="00D26904">
        <w:rPr>
          <w:rFonts w:ascii="Times New Roman" w:hAnsi="Times New Roman"/>
          <w:sz w:val="20"/>
        </w:rPr>
        <w:tab/>
      </w:r>
      <w:r w:rsidRPr="00D26904">
        <w:rPr>
          <w:rFonts w:ascii="Times New Roman" w:hAnsi="Times New Roman"/>
          <w:sz w:val="20"/>
        </w:rPr>
        <w:tab/>
      </w:r>
      <w:r w:rsidRPr="00D26904">
        <w:rPr>
          <w:rFonts w:ascii="Times New Roman" w:hAnsi="Times New Roman"/>
          <w:sz w:val="20"/>
        </w:rPr>
        <w:tab/>
      </w:r>
      <w:proofErr w:type="spellStart"/>
      <w:r w:rsidRPr="00D26904">
        <w:rPr>
          <w:rFonts w:ascii="Times New Roman" w:hAnsi="Times New Roman"/>
          <w:sz w:val="20"/>
        </w:rPr>
        <w:t>Ludíková</w:t>
      </w:r>
      <w:proofErr w:type="spellEnd"/>
    </w:p>
    <w:p w:rsidR="00D26904" w:rsidRDefault="00D26904" w:rsidP="00D26904">
      <w:pPr>
        <w:rPr>
          <w:rFonts w:ascii="Times New Roman" w:hAnsi="Times New Roman"/>
          <w:sz w:val="20"/>
        </w:rPr>
      </w:pPr>
      <w:r w:rsidRPr="00D26904">
        <w:rPr>
          <w:rFonts w:ascii="Times New Roman" w:hAnsi="Times New Roman"/>
          <w:sz w:val="20"/>
        </w:rPr>
        <w:t xml:space="preserve">USS/KASX8 – Souvislá praxe 8 </w:t>
      </w:r>
      <w:r w:rsidRPr="00D26904">
        <w:rPr>
          <w:rFonts w:ascii="Times New Roman" w:hAnsi="Times New Roman"/>
          <w:sz w:val="20"/>
        </w:rPr>
        <w:tab/>
        <w:t>Kozáková</w:t>
      </w:r>
    </w:p>
    <w:p w:rsidR="00D26904" w:rsidRDefault="00D26904" w:rsidP="00D26904">
      <w:pPr>
        <w:rPr>
          <w:rFonts w:ascii="Times New Roman" w:hAnsi="Times New Roman"/>
          <w:sz w:val="20"/>
        </w:rPr>
      </w:pPr>
    </w:p>
    <w:p w:rsidR="00D26904" w:rsidRDefault="00D26904" w:rsidP="00D26904">
      <w:pPr>
        <w:rPr>
          <w:sz w:val="18"/>
        </w:rPr>
      </w:pPr>
    </w:p>
    <w:p w:rsidR="00D26904" w:rsidRDefault="00D26904" w:rsidP="00D26904">
      <w:pPr>
        <w:rPr>
          <w:rFonts w:ascii="Times New Roman" w:hAnsi="Times New Roman"/>
          <w:sz w:val="20"/>
        </w:rPr>
      </w:pPr>
    </w:p>
    <w:p w:rsidR="00D26904" w:rsidRDefault="00D26904" w:rsidP="00D26904">
      <w:pPr>
        <w:rPr>
          <w:rFonts w:ascii="Times New Roman" w:hAnsi="Times New Roman"/>
          <w:sz w:val="20"/>
        </w:rPr>
      </w:pPr>
    </w:p>
    <w:p w:rsidR="00D26904" w:rsidRPr="009B5DDB" w:rsidRDefault="00D26904" w:rsidP="00D26904">
      <w:pPr>
        <w:rPr>
          <w:rFonts w:ascii="Times New Roman" w:hAnsi="Times New Roman"/>
          <w:sz w:val="20"/>
        </w:rPr>
      </w:pPr>
    </w:p>
    <w:p w:rsidR="002D65EC" w:rsidRDefault="002D65EC"/>
    <w:sectPr w:rsidR="002D65EC" w:rsidSect="00AC5A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4702C" w:rsidRDefault="0044702C" w:rsidP="00AC5A1E">
      <w:r>
        <w:separator/>
      </w:r>
    </w:p>
  </w:endnote>
  <w:endnote w:type="continuationSeparator" w:id="0">
    <w:p w:rsidR="0044702C" w:rsidRDefault="0044702C" w:rsidP="00AC5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C5A1E" w:rsidRDefault="00AC5A1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C5A1E" w:rsidRPr="00AC5A1E" w:rsidRDefault="00AC5A1E" w:rsidP="00AC5A1E">
    <w:pPr>
      <w:pStyle w:val="Zpat"/>
      <w:jc w:val="right"/>
      <w:rPr>
        <w:sz w:val="18"/>
        <w:szCs w:val="14"/>
      </w:rPr>
    </w:pPr>
    <w:proofErr w:type="spellStart"/>
    <w:r w:rsidRPr="00AC5A1E">
      <w:rPr>
        <w:sz w:val="18"/>
        <w:szCs w:val="14"/>
      </w:rPr>
      <w:t>rozvrhářka</w:t>
    </w:r>
    <w:proofErr w:type="spellEnd"/>
    <w:r w:rsidRPr="00AC5A1E">
      <w:rPr>
        <w:sz w:val="18"/>
        <w:szCs w:val="14"/>
      </w:rPr>
      <w:t xml:space="preserve"> Mgr. Kateřina Jeřábková, Ph.D.</w:t>
    </w:r>
  </w:p>
  <w:p w:rsidR="00AC5A1E" w:rsidRPr="00AC5A1E" w:rsidRDefault="00AC5A1E" w:rsidP="00AC5A1E">
    <w:pPr>
      <w:pStyle w:val="Zpat"/>
      <w:jc w:val="right"/>
      <w:rPr>
        <w:i/>
        <w:iCs/>
        <w:sz w:val="18"/>
        <w:szCs w:val="14"/>
      </w:rPr>
    </w:pPr>
    <w:r w:rsidRPr="00AC5A1E">
      <w:rPr>
        <w:i/>
        <w:iCs/>
        <w:sz w:val="18"/>
        <w:szCs w:val="14"/>
      </w:rPr>
      <w:t>(jerabkova.katerina@gmail.com)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C5A1E" w:rsidRDefault="00AC5A1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4702C" w:rsidRDefault="0044702C" w:rsidP="00AC5A1E">
      <w:r>
        <w:separator/>
      </w:r>
    </w:p>
  </w:footnote>
  <w:footnote w:type="continuationSeparator" w:id="0">
    <w:p w:rsidR="0044702C" w:rsidRDefault="0044702C" w:rsidP="00AC5A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C5A1E" w:rsidRDefault="00AC5A1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C5A1E" w:rsidRDefault="00AC5A1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C5A1E" w:rsidRDefault="00AC5A1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6904"/>
    <w:rsid w:val="002D65EC"/>
    <w:rsid w:val="0044702C"/>
    <w:rsid w:val="00AC5A1E"/>
    <w:rsid w:val="00D2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F05730"/>
  <w15:docId w15:val="{3FE2EC24-E82B-423B-8CD0-E571C0F54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2690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D26904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D26904"/>
    <w:rPr>
      <w:rFonts w:ascii="Arial Narrow" w:eastAsia="Times New Roman" w:hAnsi="Arial Narrow" w:cs="Times New Roman"/>
      <w:b/>
      <w:sz w:val="36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C5A1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C5A1E"/>
    <w:rPr>
      <w:rFonts w:ascii="Arial" w:eastAsia="Times New Roman" w:hAnsi="Arial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C5A1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C5A1E"/>
    <w:rPr>
      <w:rFonts w:ascii="Arial" w:eastAsia="Times New Roman" w:hAnsi="Arial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931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6412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Jeřábková Kateřina</dc:creator>
  <cp:lastModifiedBy>Eva Dvořáková Kaněčková</cp:lastModifiedBy>
  <cp:revision>2</cp:revision>
  <dcterms:created xsi:type="dcterms:W3CDTF">2020-07-03T10:25:00Z</dcterms:created>
  <dcterms:modified xsi:type="dcterms:W3CDTF">2020-07-03T14:16:00Z</dcterms:modified>
</cp:coreProperties>
</file>